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CA2" w:rsidRPr="000652F2" w:rsidRDefault="003F56B5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426720" cy="601980"/>
            <wp:effectExtent l="1905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        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   ТЕПЛИЦЬКА СІЛЬСЬКА РАДА</w:t>
      </w:r>
    </w:p>
    <w:p w:rsidR="008B3CA2" w:rsidRPr="000652F2" w:rsidRDefault="006655FA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      БОЛГРАДСЬКОГО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РАЙОНУ   ОДЕСЬКОЇ ОБЛАСТІ   </w:t>
      </w:r>
    </w:p>
    <w:p w:rsidR="008B3CA2" w:rsidRPr="000652F2" w:rsidRDefault="008B3CA2" w:rsidP="008B3CA2">
      <w:pPr>
        <w:keepNext/>
        <w:widowControl w:val="0"/>
        <w:tabs>
          <w:tab w:val="left" w:pos="993"/>
        </w:tabs>
        <w:spacing w:before="120" w:after="120" w:line="24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ВИКОНАВЧИЙ КОМІТЕТ </w:t>
      </w:r>
    </w:p>
    <w:p w:rsidR="008B3CA2" w:rsidRPr="000652F2" w:rsidRDefault="00BD14A2" w:rsidP="008B3CA2">
      <w:pPr>
        <w:keepNext/>
        <w:widowControl w:val="0"/>
        <w:tabs>
          <w:tab w:val="left" w:pos="993"/>
        </w:tabs>
        <w:spacing w:before="120" w:after="120" w:line="360" w:lineRule="auto"/>
        <w:ind w:left="56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B3CA2" w:rsidRPr="000652F2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Р І Ш Е Н Н Я</w:t>
      </w:r>
    </w:p>
    <w:p w:rsidR="008B3CA2" w:rsidRPr="000652F2" w:rsidRDefault="008B3CA2" w:rsidP="008B3CA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B75D2" w:rsidRDefault="008B3CA2" w:rsidP="00CC5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0652F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Про</w:t>
      </w:r>
      <w:r w:rsidRPr="000652F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652F2">
        <w:rPr>
          <w:rFonts w:ascii="Times New Roman" w:hAnsi="Times New Roman"/>
          <w:b/>
          <w:sz w:val="28"/>
          <w:szCs w:val="28"/>
        </w:rPr>
        <w:t xml:space="preserve">присвоєння </w:t>
      </w:r>
      <w:r w:rsidR="00CC59F3" w:rsidRPr="000652F2">
        <w:rPr>
          <w:rFonts w:ascii="Times New Roman" w:hAnsi="Times New Roman"/>
          <w:b/>
          <w:sz w:val="28"/>
          <w:szCs w:val="28"/>
        </w:rPr>
        <w:t xml:space="preserve">адреси </w:t>
      </w:r>
      <w:r w:rsidR="00AB75D2">
        <w:rPr>
          <w:rFonts w:ascii="Times New Roman" w:hAnsi="Times New Roman"/>
          <w:b/>
          <w:sz w:val="28"/>
          <w:szCs w:val="28"/>
        </w:rPr>
        <w:t>нежитловій</w:t>
      </w:r>
    </w:p>
    <w:p w:rsidR="008B3CA2" w:rsidRPr="00AB75D2" w:rsidRDefault="00C3757F" w:rsidP="00CC59F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будівлі</w:t>
      </w:r>
      <w:r w:rsidR="00AB75D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громадського призначення</w:t>
      </w:r>
    </w:p>
    <w:p w:rsidR="00A300F3" w:rsidRPr="000652F2" w:rsidRDefault="008B3CA2" w:rsidP="008B3CA2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D7098E" w:rsidRPr="000652F2" w:rsidRDefault="00B54F91" w:rsidP="00CC59F3">
      <w:pPr>
        <w:pStyle w:val="aa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333333"/>
          <w:sz w:val="21"/>
          <w:szCs w:val="21"/>
        </w:rPr>
      </w:pPr>
      <w:r w:rsidRPr="000652F2">
        <w:rPr>
          <w:rFonts w:ascii="Arial" w:hAnsi="Arial" w:cs="Arial"/>
          <w:color w:val="333333"/>
          <w:sz w:val="21"/>
          <w:szCs w:val="21"/>
        </w:rPr>
        <w:t>  </w:t>
      </w:r>
      <w:r w:rsidRPr="000652F2">
        <w:rPr>
          <w:rFonts w:ascii="Arial" w:hAnsi="Arial" w:cs="Arial"/>
          <w:color w:val="333333"/>
          <w:sz w:val="21"/>
          <w:szCs w:val="21"/>
        </w:rPr>
        <w:tab/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Керуючись підпунктом 10 пункту «б» частини 1 статті 30, пунктом 11 статті 37 Закону України «Про місцеве самоврядування в Україні», статтею 263 Закону України  «Про регулювання містобудівної діяльності», Порядком присвоєння адрес об’єктам будівництва, об’єктам нерухомого майна, затвердженим постановою Кабінету Міністрів України від 07 липня 2021 року № 690, розглянувши </w:t>
      </w:r>
      <w:r w:rsidR="00CE33E9">
        <w:rPr>
          <w:color w:val="000000"/>
          <w:sz w:val="28"/>
          <w:szCs w:val="28"/>
          <w:bdr w:val="none" w:sz="0" w:space="0" w:color="auto" w:frame="1"/>
        </w:rPr>
        <w:t>клопотання начальника відділу архітектури, містобудування, жилтово-комунального господарства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від 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17.07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.202</w:t>
      </w:r>
      <w:r w:rsidR="002176A7">
        <w:rPr>
          <w:color w:val="000000" w:themeColor="text1"/>
          <w:sz w:val="28"/>
          <w:szCs w:val="28"/>
          <w:bdr w:val="none" w:sz="0" w:space="0" w:color="auto" w:frame="1"/>
        </w:rPr>
        <w:t>6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 xml:space="preserve"> </w:t>
      </w:r>
      <w:r w:rsidR="00B4188A">
        <w:rPr>
          <w:color w:val="000000" w:themeColor="text1"/>
          <w:sz w:val="28"/>
          <w:szCs w:val="28"/>
          <w:bdr w:val="none" w:sz="0" w:space="0" w:color="auto" w:frame="1"/>
        </w:rPr>
        <w:t xml:space="preserve">року </w:t>
      </w:r>
      <w:r w:rsidR="00CC59F3" w:rsidRPr="00541A3D">
        <w:rPr>
          <w:color w:val="000000" w:themeColor="text1"/>
          <w:sz w:val="28"/>
          <w:szCs w:val="28"/>
          <w:bdr w:val="none" w:sz="0" w:space="0" w:color="auto" w:frame="1"/>
        </w:rPr>
        <w:t>№</w:t>
      </w:r>
      <w:r w:rsidR="00474512">
        <w:rPr>
          <w:color w:val="000000" w:themeColor="text1"/>
          <w:sz w:val="28"/>
          <w:szCs w:val="28"/>
          <w:bdr w:val="none" w:sz="0" w:space="0" w:color="auto" w:frame="1"/>
        </w:rPr>
        <w:t>33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>, про присвоєння адреси</w:t>
      </w:r>
      <w:r w:rsidR="00AB75D2">
        <w:rPr>
          <w:color w:val="000000"/>
          <w:sz w:val="28"/>
          <w:szCs w:val="28"/>
          <w:bdr w:val="none" w:sz="0" w:space="0" w:color="auto" w:frame="1"/>
        </w:rPr>
        <w:t xml:space="preserve"> нежитловій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</w:t>
      </w:r>
      <w:r w:rsidR="00C3757F">
        <w:rPr>
          <w:color w:val="000000"/>
          <w:sz w:val="28"/>
          <w:szCs w:val="28"/>
          <w:bdr w:val="none" w:sz="0" w:space="0" w:color="auto" w:frame="1"/>
        </w:rPr>
        <w:t>б</w:t>
      </w:r>
      <w:r w:rsidR="00AB75D2">
        <w:rPr>
          <w:color w:val="000000"/>
          <w:sz w:val="28"/>
          <w:szCs w:val="28"/>
          <w:bdr w:val="none" w:sz="0" w:space="0" w:color="auto" w:frame="1"/>
        </w:rPr>
        <w:t xml:space="preserve">удівлі громадського призначення ФАП   </w:t>
      </w:r>
      <w:r w:rsidR="00474512">
        <w:rPr>
          <w:color w:val="000000"/>
          <w:sz w:val="28"/>
          <w:szCs w:val="28"/>
          <w:bdr w:val="none" w:sz="0" w:space="0" w:color="auto" w:frame="1"/>
        </w:rPr>
        <w:t xml:space="preserve">   с.</w:t>
      </w:r>
      <w:r w:rsidR="00AB75D2">
        <w:rPr>
          <w:color w:val="000000"/>
          <w:sz w:val="28"/>
          <w:szCs w:val="28"/>
          <w:bdr w:val="none" w:sz="0" w:space="0" w:color="auto" w:frame="1"/>
        </w:rPr>
        <w:t>Веселий Кут,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 з метою </w:t>
      </w:r>
      <w:r w:rsidR="008C1097">
        <w:rPr>
          <w:color w:val="000000"/>
          <w:sz w:val="28"/>
          <w:szCs w:val="28"/>
          <w:bdr w:val="none" w:sz="0" w:space="0" w:color="auto" w:frame="1"/>
        </w:rPr>
        <w:t xml:space="preserve">впорядкування документації 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на нерухоме майно в селі </w:t>
      </w:r>
      <w:r w:rsidR="008C1097">
        <w:rPr>
          <w:color w:val="000000"/>
          <w:sz w:val="28"/>
          <w:szCs w:val="28"/>
          <w:bdr w:val="none" w:sz="0" w:space="0" w:color="auto" w:frame="1"/>
        </w:rPr>
        <w:t>Веселий Кут</w:t>
      </w:r>
      <w:r w:rsidR="00CC59F3" w:rsidRPr="000652F2">
        <w:rPr>
          <w:color w:val="000000"/>
          <w:sz w:val="28"/>
          <w:szCs w:val="28"/>
          <w:bdr w:val="none" w:sz="0" w:space="0" w:color="auto" w:frame="1"/>
        </w:rPr>
        <w:t xml:space="preserve">, виконавчий комітет </w:t>
      </w:r>
      <w:r w:rsidR="008B3CA2" w:rsidRPr="000652F2">
        <w:rPr>
          <w:sz w:val="28"/>
          <w:szCs w:val="28"/>
        </w:rPr>
        <w:t xml:space="preserve"> сільської</w:t>
      </w:r>
      <w:r w:rsidR="00D7098E" w:rsidRPr="000652F2">
        <w:rPr>
          <w:sz w:val="28"/>
          <w:szCs w:val="28"/>
        </w:rPr>
        <w:t xml:space="preserve"> ради </w:t>
      </w:r>
    </w:p>
    <w:p w:rsidR="007D0213" w:rsidRPr="000652F2" w:rsidRDefault="007D0213" w:rsidP="00EB6E04">
      <w:pPr>
        <w:pStyle w:val="a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098E" w:rsidRPr="000652F2" w:rsidRDefault="00A8263C" w:rsidP="00A8263C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D7098E" w:rsidRPr="000652F2">
        <w:rPr>
          <w:rFonts w:ascii="Times New Roman" w:hAnsi="Times New Roman"/>
          <w:b/>
          <w:sz w:val="28"/>
          <w:szCs w:val="28"/>
        </w:rPr>
        <w:t>В И Р І Ш И В:</w:t>
      </w:r>
    </w:p>
    <w:p w:rsidR="000652F2" w:rsidRPr="00E51451" w:rsidRDefault="00C3757F" w:rsidP="00E51451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</w:t>
      </w:r>
      <w:r w:rsidR="00507BD3">
        <w:rPr>
          <w:rFonts w:ascii="Times New Roman" w:hAnsi="Times New Roman"/>
          <w:sz w:val="28"/>
          <w:szCs w:val="28"/>
        </w:rPr>
        <w:t xml:space="preserve"> </w:t>
      </w:r>
      <w:r w:rsidR="00CC59F3" w:rsidRPr="000652F2">
        <w:rPr>
          <w:rFonts w:ascii="Times New Roman" w:hAnsi="Times New Roman"/>
          <w:sz w:val="28"/>
          <w:szCs w:val="28"/>
        </w:rPr>
        <w:t xml:space="preserve">Присвоїти адресу </w:t>
      </w:r>
      <w:r w:rsidR="001320C8">
        <w:rPr>
          <w:rFonts w:ascii="Times New Roman" w:hAnsi="Times New Roman"/>
          <w:sz w:val="28"/>
          <w:szCs w:val="28"/>
        </w:rPr>
        <w:t xml:space="preserve">нежитловій </w:t>
      </w:r>
      <w:r w:rsidR="00813B63" w:rsidRPr="00813B63">
        <w:rPr>
          <w:rFonts w:ascii="Times New Roman" w:hAnsi="Times New Roman"/>
          <w:sz w:val="28"/>
          <w:szCs w:val="28"/>
        </w:rPr>
        <w:t>будівлі громадського призначення</w:t>
      </w:r>
      <w:r w:rsidR="007A1CE9">
        <w:rPr>
          <w:rFonts w:ascii="Times New Roman" w:hAnsi="Times New Roman"/>
          <w:sz w:val="28"/>
          <w:szCs w:val="28"/>
        </w:rPr>
        <w:t>,</w:t>
      </w:r>
      <w:r w:rsidR="001320C8">
        <w:rPr>
          <w:rFonts w:ascii="Times New Roman" w:hAnsi="Times New Roman"/>
          <w:sz w:val="28"/>
          <w:szCs w:val="28"/>
        </w:rPr>
        <w:t xml:space="preserve"> </w:t>
      </w:r>
      <w:r w:rsidR="00F9057F">
        <w:rPr>
          <w:rFonts w:ascii="Times New Roman" w:hAnsi="Times New Roman"/>
          <w:sz w:val="28"/>
          <w:szCs w:val="28"/>
        </w:rPr>
        <w:t xml:space="preserve">ФАП </w:t>
      </w:r>
      <w:r w:rsidR="001320C8">
        <w:rPr>
          <w:rFonts w:ascii="Times New Roman" w:hAnsi="Times New Roman"/>
          <w:sz w:val="28"/>
          <w:szCs w:val="28"/>
        </w:rPr>
        <w:t xml:space="preserve">   с. Веселий Кут</w:t>
      </w:r>
      <w:r w:rsidR="00813B63" w:rsidRPr="000652F2">
        <w:rPr>
          <w:rFonts w:ascii="Times New Roman" w:hAnsi="Times New Roman"/>
          <w:sz w:val="28"/>
          <w:szCs w:val="28"/>
        </w:rPr>
        <w:t xml:space="preserve"> </w:t>
      </w:r>
      <w:r w:rsidR="00E51451">
        <w:rPr>
          <w:rFonts w:ascii="Times New Roman" w:hAnsi="Times New Roman"/>
          <w:sz w:val="28"/>
          <w:szCs w:val="28"/>
        </w:rPr>
        <w:t xml:space="preserve">- </w:t>
      </w:r>
      <w:r w:rsidR="00CC59F3" w:rsidRPr="00E51451">
        <w:rPr>
          <w:rFonts w:ascii="Times New Roman" w:hAnsi="Times New Roman"/>
          <w:b/>
          <w:sz w:val="28"/>
          <w:szCs w:val="28"/>
        </w:rPr>
        <w:t>684</w:t>
      </w:r>
      <w:r w:rsidRPr="00E51451">
        <w:rPr>
          <w:rFonts w:ascii="Times New Roman" w:hAnsi="Times New Roman"/>
          <w:b/>
          <w:sz w:val="28"/>
          <w:szCs w:val="28"/>
        </w:rPr>
        <w:t>2</w:t>
      </w:r>
      <w:r w:rsidR="00C82A3C">
        <w:rPr>
          <w:rFonts w:ascii="Times New Roman" w:hAnsi="Times New Roman"/>
          <w:b/>
          <w:sz w:val="28"/>
          <w:szCs w:val="28"/>
        </w:rPr>
        <w:t>0</w:t>
      </w:r>
      <w:r w:rsidR="00CC59F3" w:rsidRPr="00E51451">
        <w:rPr>
          <w:rFonts w:ascii="Times New Roman" w:hAnsi="Times New Roman"/>
          <w:b/>
          <w:sz w:val="28"/>
          <w:szCs w:val="28"/>
        </w:rPr>
        <w:t xml:space="preserve">, Одеська область, Болградський  район, село </w:t>
      </w:r>
      <w:r w:rsidR="00C82A3C">
        <w:rPr>
          <w:rFonts w:ascii="Times New Roman" w:hAnsi="Times New Roman"/>
          <w:b/>
          <w:sz w:val="28"/>
          <w:szCs w:val="28"/>
        </w:rPr>
        <w:t>Веселий Кут</w:t>
      </w:r>
      <w:r w:rsidR="000652F2" w:rsidRPr="00E51451">
        <w:rPr>
          <w:rFonts w:ascii="Times New Roman" w:hAnsi="Times New Roman"/>
          <w:b/>
          <w:sz w:val="28"/>
          <w:szCs w:val="28"/>
        </w:rPr>
        <w:t xml:space="preserve">, вулиця </w:t>
      </w:r>
      <w:r w:rsidR="00F50D9B">
        <w:rPr>
          <w:rFonts w:ascii="Times New Roman" w:hAnsi="Times New Roman"/>
          <w:b/>
          <w:sz w:val="28"/>
          <w:szCs w:val="28"/>
        </w:rPr>
        <w:t>Центральна</w:t>
      </w:r>
      <w:r w:rsidR="001D5F7C" w:rsidRPr="00E51451">
        <w:rPr>
          <w:rFonts w:ascii="Times New Roman" w:hAnsi="Times New Roman"/>
          <w:b/>
          <w:sz w:val="28"/>
          <w:szCs w:val="28"/>
        </w:rPr>
        <w:t xml:space="preserve">, </w:t>
      </w:r>
      <w:r w:rsidR="005C3494">
        <w:rPr>
          <w:rFonts w:ascii="Times New Roman" w:hAnsi="Times New Roman"/>
          <w:b/>
          <w:sz w:val="28"/>
          <w:szCs w:val="28"/>
        </w:rPr>
        <w:t xml:space="preserve">     </w:t>
      </w:r>
      <w:r w:rsidR="00F927CA">
        <w:rPr>
          <w:rFonts w:ascii="Times New Roman" w:hAnsi="Times New Roman"/>
          <w:b/>
          <w:sz w:val="28"/>
          <w:szCs w:val="28"/>
        </w:rPr>
        <w:t>буд</w:t>
      </w:r>
      <w:r w:rsidR="005C3494">
        <w:rPr>
          <w:rFonts w:ascii="Times New Roman" w:hAnsi="Times New Roman"/>
          <w:b/>
          <w:sz w:val="28"/>
          <w:szCs w:val="28"/>
        </w:rPr>
        <w:t>инок</w:t>
      </w:r>
      <w:r w:rsidR="00F927CA">
        <w:rPr>
          <w:rFonts w:ascii="Times New Roman" w:hAnsi="Times New Roman"/>
          <w:b/>
          <w:sz w:val="28"/>
          <w:szCs w:val="28"/>
        </w:rPr>
        <w:t xml:space="preserve"> </w:t>
      </w:r>
      <w:r w:rsidR="00F9057F">
        <w:rPr>
          <w:rFonts w:ascii="Times New Roman" w:hAnsi="Times New Roman"/>
          <w:b/>
          <w:sz w:val="28"/>
          <w:szCs w:val="28"/>
        </w:rPr>
        <w:t>154 А</w:t>
      </w:r>
      <w:r w:rsidR="00EA01AA">
        <w:rPr>
          <w:rFonts w:ascii="Times New Roman" w:hAnsi="Times New Roman"/>
          <w:b/>
          <w:sz w:val="28"/>
          <w:szCs w:val="28"/>
        </w:rPr>
        <w:t>.</w:t>
      </w:r>
    </w:p>
    <w:p w:rsidR="00CC59F3" w:rsidRPr="000652F2" w:rsidRDefault="00CC59F3" w:rsidP="00A8263C">
      <w:pPr>
        <w:pStyle w:val="a6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C3757F">
        <w:rPr>
          <w:rFonts w:ascii="Times New Roman" w:hAnsi="Times New Roman"/>
          <w:sz w:val="28"/>
          <w:szCs w:val="28"/>
        </w:rPr>
        <w:tab/>
      </w:r>
      <w:r w:rsidRPr="000652F2">
        <w:rPr>
          <w:rFonts w:ascii="Times New Roman" w:hAnsi="Times New Roman"/>
          <w:sz w:val="28"/>
          <w:szCs w:val="28"/>
        </w:rPr>
        <w:t xml:space="preserve">2. Начальнику відділу </w:t>
      </w:r>
      <w:r w:rsidR="000652F2" w:rsidRPr="000652F2">
        <w:rPr>
          <w:rFonts w:ascii="Times New Roman" w:hAnsi="Times New Roman"/>
          <w:sz w:val="28"/>
          <w:szCs w:val="28"/>
        </w:rPr>
        <w:t>архітектури, містобудування, житлово - комунального господарства</w:t>
      </w:r>
      <w:r w:rsidRPr="000652F2">
        <w:rPr>
          <w:rFonts w:ascii="Times New Roman" w:hAnsi="Times New Roman"/>
          <w:sz w:val="28"/>
          <w:szCs w:val="28"/>
        </w:rPr>
        <w:t xml:space="preserve"> </w:t>
      </w:r>
      <w:r w:rsidR="000652F2" w:rsidRPr="000652F2">
        <w:rPr>
          <w:rFonts w:ascii="Times New Roman" w:hAnsi="Times New Roman"/>
          <w:sz w:val="28"/>
          <w:szCs w:val="28"/>
        </w:rPr>
        <w:t xml:space="preserve">та земельних відносин Теплицької сільської ради </w:t>
      </w:r>
      <w:r w:rsidRPr="000652F2">
        <w:rPr>
          <w:rFonts w:ascii="Times New Roman" w:hAnsi="Times New Roman"/>
          <w:sz w:val="28"/>
          <w:szCs w:val="28"/>
        </w:rPr>
        <w:t>забезпечити внесення інформації про присвоєння адреси до Реєстру будівельної діяльності.</w:t>
      </w:r>
    </w:p>
    <w:p w:rsidR="00F16F29" w:rsidRPr="000652F2" w:rsidRDefault="00683A53" w:rsidP="00683A53">
      <w:pPr>
        <w:pStyle w:val="a6"/>
        <w:tabs>
          <w:tab w:val="left" w:pos="0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r w:rsidR="00F16F29" w:rsidRPr="000652F2">
        <w:rPr>
          <w:rFonts w:ascii="Times New Roman" w:hAnsi="Times New Roman"/>
          <w:sz w:val="28"/>
          <w:szCs w:val="28"/>
        </w:rPr>
        <w:t xml:space="preserve">Контроль за виконанням рішення покласти  на начальника відділу архітектури, містобудування, житлово-комунального господарства та земельних відносин . </w:t>
      </w:r>
    </w:p>
    <w:p w:rsidR="000C7573" w:rsidRPr="000652F2" w:rsidRDefault="000C7573" w:rsidP="00F16F29">
      <w:pPr>
        <w:pStyle w:val="a6"/>
        <w:tabs>
          <w:tab w:val="left" w:pos="993"/>
        </w:tabs>
        <w:ind w:left="567"/>
        <w:jc w:val="both"/>
        <w:rPr>
          <w:rFonts w:ascii="Times New Roman" w:hAnsi="Times New Roman"/>
          <w:sz w:val="28"/>
          <w:szCs w:val="28"/>
        </w:rPr>
      </w:pPr>
    </w:p>
    <w:p w:rsidR="00F16F29" w:rsidRDefault="00F16F29" w:rsidP="00F16F29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A1CE9" w:rsidRDefault="007A1CE9" w:rsidP="007A1CE9">
      <w:pPr>
        <w:pStyle w:val="a6"/>
        <w:tabs>
          <w:tab w:val="left" w:pos="993"/>
        </w:tabs>
        <w:jc w:val="both"/>
        <w:rPr>
          <w:rFonts w:ascii="Times New Roman" w:hAnsi="Times New Roman"/>
          <w:sz w:val="28"/>
          <w:szCs w:val="28"/>
        </w:rPr>
      </w:pPr>
    </w:p>
    <w:p w:rsidR="007A1CE9" w:rsidRPr="008F5169" w:rsidRDefault="007A1CE9" w:rsidP="007A1CE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color w:val="000000"/>
          <w:sz w:val="28"/>
          <w:szCs w:val="28"/>
          <w:lang w:val="en-US"/>
        </w:rPr>
        <w:t>C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ільський голова                                                                       Іван ЛЕОНТЬЄВ                      </w:t>
      </w:r>
      <w:r>
        <w:rPr>
          <w:rFonts w:ascii="Times New Roman" w:hAnsi="Times New Roman"/>
        </w:rPr>
        <w:t xml:space="preserve">                                                                          </w:t>
      </w:r>
    </w:p>
    <w:p w:rsidR="007A1CE9" w:rsidRDefault="007A1CE9" w:rsidP="007A1CE9">
      <w:pPr>
        <w:spacing w:after="0" w:line="240" w:lineRule="auto"/>
        <w:jc w:val="both"/>
        <w:rPr>
          <w:rFonts w:ascii="Times New Roman" w:hAnsi="Times New Roman"/>
        </w:rPr>
      </w:pPr>
    </w:p>
    <w:p w:rsidR="007A1CE9" w:rsidRPr="008F5169" w:rsidRDefault="007A1CE9" w:rsidP="007A1CE9">
      <w:pPr>
        <w:spacing w:after="0" w:line="240" w:lineRule="auto"/>
        <w:jc w:val="both"/>
        <w:rPr>
          <w:rFonts w:ascii="Times New Roman" w:hAnsi="Times New Roman"/>
        </w:rPr>
      </w:pPr>
    </w:p>
    <w:p w:rsidR="007A1CE9" w:rsidRDefault="007A1CE9" w:rsidP="007A1CE9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24 липня 2026 року</w:t>
      </w:r>
    </w:p>
    <w:p w:rsidR="007A1CE9" w:rsidRDefault="007A1CE9" w:rsidP="007A1CE9">
      <w:pPr>
        <w:tabs>
          <w:tab w:val="left" w:pos="-284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№ 49 –</w:t>
      </w:r>
      <w:r>
        <w:rPr>
          <w:rFonts w:ascii="Times New Roman" w:hAnsi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/>
          <w:b/>
          <w:sz w:val="28"/>
          <w:szCs w:val="28"/>
        </w:rPr>
        <w:t>ІІІ</w:t>
      </w:r>
    </w:p>
    <w:p w:rsidR="007A1CE9" w:rsidRDefault="007A1CE9" w:rsidP="007A1CE9">
      <w:pPr>
        <w:rPr>
          <w:rFonts w:ascii="Times New Roman" w:hAnsi="Times New Roman"/>
          <w:b/>
        </w:rPr>
      </w:pPr>
    </w:p>
    <w:sectPr w:rsidR="007A1CE9" w:rsidSect="00D3133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F37F4"/>
    <w:multiLevelType w:val="hybridMultilevel"/>
    <w:tmpl w:val="75246CA2"/>
    <w:lvl w:ilvl="0" w:tplc="26F4EC90">
      <w:start w:val="1"/>
      <w:numFmt w:val="decimal"/>
      <w:lvlText w:val="%1."/>
      <w:lvlJc w:val="left"/>
      <w:pPr>
        <w:ind w:left="2396" w:hanging="1125"/>
      </w:pPr>
    </w:lvl>
    <w:lvl w:ilvl="1" w:tplc="04220019" w:tentative="1">
      <w:start w:val="1"/>
      <w:numFmt w:val="lowerLetter"/>
      <w:lvlText w:val="%2."/>
      <w:lvlJc w:val="left"/>
      <w:pPr>
        <w:ind w:left="2003" w:hanging="360"/>
      </w:pPr>
    </w:lvl>
    <w:lvl w:ilvl="2" w:tplc="0422001B" w:tentative="1">
      <w:start w:val="1"/>
      <w:numFmt w:val="lowerRoman"/>
      <w:lvlText w:val="%3."/>
      <w:lvlJc w:val="right"/>
      <w:pPr>
        <w:ind w:left="2723" w:hanging="180"/>
      </w:pPr>
    </w:lvl>
    <w:lvl w:ilvl="3" w:tplc="0422000F" w:tentative="1">
      <w:start w:val="1"/>
      <w:numFmt w:val="decimal"/>
      <w:lvlText w:val="%4."/>
      <w:lvlJc w:val="left"/>
      <w:pPr>
        <w:ind w:left="3443" w:hanging="360"/>
      </w:pPr>
    </w:lvl>
    <w:lvl w:ilvl="4" w:tplc="04220019" w:tentative="1">
      <w:start w:val="1"/>
      <w:numFmt w:val="lowerLetter"/>
      <w:lvlText w:val="%5."/>
      <w:lvlJc w:val="left"/>
      <w:pPr>
        <w:ind w:left="4163" w:hanging="360"/>
      </w:pPr>
    </w:lvl>
    <w:lvl w:ilvl="5" w:tplc="0422001B" w:tentative="1">
      <w:start w:val="1"/>
      <w:numFmt w:val="lowerRoman"/>
      <w:lvlText w:val="%6."/>
      <w:lvlJc w:val="right"/>
      <w:pPr>
        <w:ind w:left="4883" w:hanging="180"/>
      </w:pPr>
    </w:lvl>
    <w:lvl w:ilvl="6" w:tplc="0422000F" w:tentative="1">
      <w:start w:val="1"/>
      <w:numFmt w:val="decimal"/>
      <w:lvlText w:val="%7."/>
      <w:lvlJc w:val="left"/>
      <w:pPr>
        <w:ind w:left="5603" w:hanging="360"/>
      </w:pPr>
    </w:lvl>
    <w:lvl w:ilvl="7" w:tplc="04220019" w:tentative="1">
      <w:start w:val="1"/>
      <w:numFmt w:val="lowerLetter"/>
      <w:lvlText w:val="%8."/>
      <w:lvlJc w:val="left"/>
      <w:pPr>
        <w:ind w:left="6323" w:hanging="360"/>
      </w:pPr>
    </w:lvl>
    <w:lvl w:ilvl="8" w:tplc="0422001B" w:tentative="1">
      <w:start w:val="1"/>
      <w:numFmt w:val="lowerRoman"/>
      <w:lvlText w:val="%9."/>
      <w:lvlJc w:val="right"/>
      <w:pPr>
        <w:ind w:left="7043" w:hanging="180"/>
      </w:pPr>
    </w:lvl>
  </w:abstractNum>
  <w:abstractNum w:abstractNumId="1">
    <w:nsid w:val="0CAB3BCF"/>
    <w:multiLevelType w:val="multilevel"/>
    <w:tmpl w:val="4CEA0FE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28" w:hanging="2160"/>
      </w:pPr>
      <w:rPr>
        <w:rFonts w:hint="default"/>
      </w:rPr>
    </w:lvl>
  </w:abstractNum>
  <w:abstractNum w:abstractNumId="2">
    <w:nsid w:val="5AEA1B6E"/>
    <w:multiLevelType w:val="hybridMultilevel"/>
    <w:tmpl w:val="F3E8CF30"/>
    <w:lvl w:ilvl="0" w:tplc="D226A524">
      <w:start w:val="3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5E8A2094"/>
    <w:multiLevelType w:val="multilevel"/>
    <w:tmpl w:val="EE82910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4">
    <w:nsid w:val="5FFD4420"/>
    <w:multiLevelType w:val="hybridMultilevel"/>
    <w:tmpl w:val="0B40D2F8"/>
    <w:lvl w:ilvl="0" w:tplc="26F4EC90">
      <w:start w:val="1"/>
      <w:numFmt w:val="decimal"/>
      <w:lvlText w:val="%1."/>
      <w:lvlJc w:val="left"/>
      <w:pPr>
        <w:ind w:left="1693" w:hanging="1125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hyphenationZone w:val="425"/>
  <w:characterSpacingControl w:val="doNotCompress"/>
  <w:compat/>
  <w:rsids>
    <w:rsidRoot w:val="00B97386"/>
    <w:rsid w:val="00014592"/>
    <w:rsid w:val="00026435"/>
    <w:rsid w:val="000603BA"/>
    <w:rsid w:val="000652F2"/>
    <w:rsid w:val="00071AE0"/>
    <w:rsid w:val="00072089"/>
    <w:rsid w:val="000815C0"/>
    <w:rsid w:val="00081CD4"/>
    <w:rsid w:val="00084D2A"/>
    <w:rsid w:val="000B4F88"/>
    <w:rsid w:val="000C16D7"/>
    <w:rsid w:val="000C464C"/>
    <w:rsid w:val="000C7573"/>
    <w:rsid w:val="00113B8A"/>
    <w:rsid w:val="001312B0"/>
    <w:rsid w:val="001320C8"/>
    <w:rsid w:val="001357FC"/>
    <w:rsid w:val="00136808"/>
    <w:rsid w:val="00144B65"/>
    <w:rsid w:val="00153367"/>
    <w:rsid w:val="001637CD"/>
    <w:rsid w:val="0017439F"/>
    <w:rsid w:val="0017688D"/>
    <w:rsid w:val="00184A64"/>
    <w:rsid w:val="001933AD"/>
    <w:rsid w:val="001A0909"/>
    <w:rsid w:val="001B47A3"/>
    <w:rsid w:val="001D2D29"/>
    <w:rsid w:val="001D5F7C"/>
    <w:rsid w:val="001E5932"/>
    <w:rsid w:val="001F2274"/>
    <w:rsid w:val="002062D7"/>
    <w:rsid w:val="00214682"/>
    <w:rsid w:val="002176A7"/>
    <w:rsid w:val="002470CE"/>
    <w:rsid w:val="00250C60"/>
    <w:rsid w:val="00281A13"/>
    <w:rsid w:val="0028216E"/>
    <w:rsid w:val="002A2D3C"/>
    <w:rsid w:val="002B59BA"/>
    <w:rsid w:val="002C3496"/>
    <w:rsid w:val="002D1F80"/>
    <w:rsid w:val="002E13C9"/>
    <w:rsid w:val="002F0233"/>
    <w:rsid w:val="002F33E7"/>
    <w:rsid w:val="003069B4"/>
    <w:rsid w:val="00310B35"/>
    <w:rsid w:val="00314AFB"/>
    <w:rsid w:val="0032160D"/>
    <w:rsid w:val="00323DDA"/>
    <w:rsid w:val="00337439"/>
    <w:rsid w:val="0033776D"/>
    <w:rsid w:val="003562AF"/>
    <w:rsid w:val="0036259B"/>
    <w:rsid w:val="00370A18"/>
    <w:rsid w:val="003A51A9"/>
    <w:rsid w:val="003A6E83"/>
    <w:rsid w:val="003B55ED"/>
    <w:rsid w:val="003C528A"/>
    <w:rsid w:val="003D1671"/>
    <w:rsid w:val="003E3982"/>
    <w:rsid w:val="003F56B5"/>
    <w:rsid w:val="00400DDA"/>
    <w:rsid w:val="004057C4"/>
    <w:rsid w:val="00423CA6"/>
    <w:rsid w:val="00435936"/>
    <w:rsid w:val="004429AC"/>
    <w:rsid w:val="004530FF"/>
    <w:rsid w:val="00460EFE"/>
    <w:rsid w:val="00474512"/>
    <w:rsid w:val="00477225"/>
    <w:rsid w:val="004C1E64"/>
    <w:rsid w:val="004C79F5"/>
    <w:rsid w:val="004D4A54"/>
    <w:rsid w:val="004E0751"/>
    <w:rsid w:val="00501CE5"/>
    <w:rsid w:val="00507BD3"/>
    <w:rsid w:val="00513B3D"/>
    <w:rsid w:val="005329E4"/>
    <w:rsid w:val="00534A96"/>
    <w:rsid w:val="00541A3D"/>
    <w:rsid w:val="00556CF6"/>
    <w:rsid w:val="00565BD8"/>
    <w:rsid w:val="00573427"/>
    <w:rsid w:val="00582095"/>
    <w:rsid w:val="0058514B"/>
    <w:rsid w:val="005860D3"/>
    <w:rsid w:val="005C3494"/>
    <w:rsid w:val="005D2DF4"/>
    <w:rsid w:val="005D3187"/>
    <w:rsid w:val="005E1D68"/>
    <w:rsid w:val="005E29B0"/>
    <w:rsid w:val="005E65E8"/>
    <w:rsid w:val="005E7BC5"/>
    <w:rsid w:val="00623BAE"/>
    <w:rsid w:val="00630BC1"/>
    <w:rsid w:val="00631012"/>
    <w:rsid w:val="00656AC2"/>
    <w:rsid w:val="006643DE"/>
    <w:rsid w:val="006655FA"/>
    <w:rsid w:val="00673991"/>
    <w:rsid w:val="00674688"/>
    <w:rsid w:val="00683A53"/>
    <w:rsid w:val="00684834"/>
    <w:rsid w:val="00684F77"/>
    <w:rsid w:val="006C6DBC"/>
    <w:rsid w:val="006D0B3C"/>
    <w:rsid w:val="006D32D2"/>
    <w:rsid w:val="006D34CE"/>
    <w:rsid w:val="0071687B"/>
    <w:rsid w:val="00721DBB"/>
    <w:rsid w:val="00740471"/>
    <w:rsid w:val="00743C75"/>
    <w:rsid w:val="0077140A"/>
    <w:rsid w:val="00781832"/>
    <w:rsid w:val="00783A1E"/>
    <w:rsid w:val="0078439E"/>
    <w:rsid w:val="00791BA2"/>
    <w:rsid w:val="00796BAB"/>
    <w:rsid w:val="007A1CE9"/>
    <w:rsid w:val="007A2FB2"/>
    <w:rsid w:val="007A674D"/>
    <w:rsid w:val="007D0213"/>
    <w:rsid w:val="007E5027"/>
    <w:rsid w:val="00804723"/>
    <w:rsid w:val="00813B63"/>
    <w:rsid w:val="00816CC5"/>
    <w:rsid w:val="00840DA8"/>
    <w:rsid w:val="008427C2"/>
    <w:rsid w:val="008429C3"/>
    <w:rsid w:val="00843E94"/>
    <w:rsid w:val="00846F98"/>
    <w:rsid w:val="0084702A"/>
    <w:rsid w:val="00861AA9"/>
    <w:rsid w:val="008B3CA2"/>
    <w:rsid w:val="008B4293"/>
    <w:rsid w:val="008C1097"/>
    <w:rsid w:val="008C72B1"/>
    <w:rsid w:val="008D2E6E"/>
    <w:rsid w:val="00901336"/>
    <w:rsid w:val="009110ED"/>
    <w:rsid w:val="00912AAF"/>
    <w:rsid w:val="009237FA"/>
    <w:rsid w:val="0092601D"/>
    <w:rsid w:val="009310DC"/>
    <w:rsid w:val="00941A18"/>
    <w:rsid w:val="0094689F"/>
    <w:rsid w:val="00961577"/>
    <w:rsid w:val="00963AD1"/>
    <w:rsid w:val="00973948"/>
    <w:rsid w:val="00981204"/>
    <w:rsid w:val="00982C78"/>
    <w:rsid w:val="009A2EFC"/>
    <w:rsid w:val="009D2137"/>
    <w:rsid w:val="009D3763"/>
    <w:rsid w:val="009D5BD5"/>
    <w:rsid w:val="009D6A2D"/>
    <w:rsid w:val="009E5153"/>
    <w:rsid w:val="009F6C7B"/>
    <w:rsid w:val="00A1483D"/>
    <w:rsid w:val="00A167DE"/>
    <w:rsid w:val="00A300F3"/>
    <w:rsid w:val="00A3263B"/>
    <w:rsid w:val="00A46473"/>
    <w:rsid w:val="00A61FEE"/>
    <w:rsid w:val="00A679B9"/>
    <w:rsid w:val="00A701A2"/>
    <w:rsid w:val="00A8263C"/>
    <w:rsid w:val="00A840F2"/>
    <w:rsid w:val="00AA5EB4"/>
    <w:rsid w:val="00AA79CA"/>
    <w:rsid w:val="00AB75D2"/>
    <w:rsid w:val="00AC36B0"/>
    <w:rsid w:val="00B26381"/>
    <w:rsid w:val="00B300CA"/>
    <w:rsid w:val="00B36DD5"/>
    <w:rsid w:val="00B371C9"/>
    <w:rsid w:val="00B4188A"/>
    <w:rsid w:val="00B453C9"/>
    <w:rsid w:val="00B50663"/>
    <w:rsid w:val="00B52EDF"/>
    <w:rsid w:val="00B54F91"/>
    <w:rsid w:val="00B65959"/>
    <w:rsid w:val="00B71CC6"/>
    <w:rsid w:val="00B91787"/>
    <w:rsid w:val="00B97386"/>
    <w:rsid w:val="00BA6AC7"/>
    <w:rsid w:val="00BC1043"/>
    <w:rsid w:val="00BC3521"/>
    <w:rsid w:val="00BD14A2"/>
    <w:rsid w:val="00BE5E9C"/>
    <w:rsid w:val="00BF006A"/>
    <w:rsid w:val="00BF3869"/>
    <w:rsid w:val="00C0163C"/>
    <w:rsid w:val="00C102EA"/>
    <w:rsid w:val="00C114B3"/>
    <w:rsid w:val="00C27BE5"/>
    <w:rsid w:val="00C32F03"/>
    <w:rsid w:val="00C3757F"/>
    <w:rsid w:val="00C40812"/>
    <w:rsid w:val="00C45ACA"/>
    <w:rsid w:val="00C82A3C"/>
    <w:rsid w:val="00C91F38"/>
    <w:rsid w:val="00CC59F3"/>
    <w:rsid w:val="00CC7C84"/>
    <w:rsid w:val="00CE2D1E"/>
    <w:rsid w:val="00CE33E9"/>
    <w:rsid w:val="00D11A28"/>
    <w:rsid w:val="00D2532D"/>
    <w:rsid w:val="00D25F21"/>
    <w:rsid w:val="00D27F57"/>
    <w:rsid w:val="00D31336"/>
    <w:rsid w:val="00D53FB0"/>
    <w:rsid w:val="00D706F2"/>
    <w:rsid w:val="00D7098E"/>
    <w:rsid w:val="00D976E2"/>
    <w:rsid w:val="00DC1A27"/>
    <w:rsid w:val="00DD2682"/>
    <w:rsid w:val="00DF579B"/>
    <w:rsid w:val="00E02842"/>
    <w:rsid w:val="00E037EB"/>
    <w:rsid w:val="00E2203A"/>
    <w:rsid w:val="00E34300"/>
    <w:rsid w:val="00E51451"/>
    <w:rsid w:val="00E538D6"/>
    <w:rsid w:val="00E670C3"/>
    <w:rsid w:val="00EA01AA"/>
    <w:rsid w:val="00EA6AE8"/>
    <w:rsid w:val="00EB6E04"/>
    <w:rsid w:val="00ED0BD2"/>
    <w:rsid w:val="00F0050D"/>
    <w:rsid w:val="00F16F29"/>
    <w:rsid w:val="00F23B3D"/>
    <w:rsid w:val="00F35B14"/>
    <w:rsid w:val="00F40486"/>
    <w:rsid w:val="00F50D9B"/>
    <w:rsid w:val="00F628A9"/>
    <w:rsid w:val="00F9057F"/>
    <w:rsid w:val="00F927CA"/>
    <w:rsid w:val="00F9624C"/>
    <w:rsid w:val="00F96E61"/>
    <w:rsid w:val="00F97B1E"/>
    <w:rsid w:val="00FA1130"/>
    <w:rsid w:val="00FA69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38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97386"/>
    <w:pPr>
      <w:spacing w:after="0" w:line="240" w:lineRule="auto"/>
      <w:jc w:val="center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a4">
    <w:name w:val="Название Знак"/>
    <w:link w:val="a3"/>
    <w:rsid w:val="00B973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caption"/>
    <w:basedOn w:val="a"/>
    <w:next w:val="a"/>
    <w:qFormat/>
    <w:rsid w:val="00B97386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  <w:b/>
      <w:bCs/>
      <w:color w:val="000080"/>
      <w:sz w:val="28"/>
      <w:szCs w:val="28"/>
      <w:lang w:eastAsia="ru-RU"/>
    </w:rPr>
  </w:style>
  <w:style w:type="paragraph" w:styleId="a6">
    <w:name w:val="No Spacing"/>
    <w:link w:val="a7"/>
    <w:uiPriority w:val="1"/>
    <w:qFormat/>
    <w:rsid w:val="00B97386"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locked/>
    <w:rsid w:val="00B97386"/>
    <w:rPr>
      <w:sz w:val="22"/>
      <w:szCs w:val="22"/>
      <w:lang w:val="uk-UA"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B973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B97386"/>
    <w:rPr>
      <w:rFonts w:ascii="Tahoma" w:eastAsia="Calibri" w:hAnsi="Tahoma" w:cs="Tahoma"/>
      <w:sz w:val="16"/>
      <w:szCs w:val="16"/>
      <w:lang w:val="ru-RU"/>
    </w:rPr>
  </w:style>
  <w:style w:type="paragraph" w:styleId="aa">
    <w:name w:val="Normal (Web)"/>
    <w:basedOn w:val="a"/>
    <w:uiPriority w:val="99"/>
    <w:unhideWhenUsed/>
    <w:rsid w:val="00A1483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A1483D"/>
  </w:style>
  <w:style w:type="character" w:styleId="ab">
    <w:name w:val="Strong"/>
    <w:uiPriority w:val="22"/>
    <w:qFormat/>
    <w:rsid w:val="008B4293"/>
    <w:rPr>
      <w:b/>
      <w:bCs/>
    </w:rPr>
  </w:style>
  <w:style w:type="paragraph" w:customStyle="1" w:styleId="docdata">
    <w:name w:val="docdata"/>
    <w:aliases w:val="docy,v5,10463,baiaagaaboqcaaadwiiaaaxqigaaaaaaaaaaaaaaaaaaaaaaaaaaaaaaaaaaaaaaaaaaaaaaaaaaaaaaaaaaaaaaaaaaaaaaaaaaaaaaaaaaaaaaaaaaaaaaaaaaaaaaaaaaaaaaaaaaaaaaaaaaaaaaaaaaaaaaaaaaaaaaaaaaaaaaaaaaaaaaaaaaaaaaaaaaaaaaaaaaaaaaaaaaaaaaaaaaaaaaaaaaaaa"/>
    <w:basedOn w:val="a"/>
    <w:rsid w:val="008B3CA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43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9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 Sixth Edition"/>
</file>

<file path=customXml/itemProps1.xml><?xml version="1.0" encoding="utf-8"?>
<ds:datastoreItem xmlns:ds="http://schemas.openxmlformats.org/officeDocument/2006/customXml" ds:itemID="{0D07A51E-33E0-4728-BBF7-EF6FE7BB7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UserXP</dc:creator>
  <cp:lastModifiedBy>Пользователь</cp:lastModifiedBy>
  <cp:revision>4</cp:revision>
  <cp:lastPrinted>2026-07-22T05:56:00Z</cp:lastPrinted>
  <dcterms:created xsi:type="dcterms:W3CDTF">2026-07-27T06:34:00Z</dcterms:created>
  <dcterms:modified xsi:type="dcterms:W3CDTF">2026-08-05T08:52:00Z</dcterms:modified>
</cp:coreProperties>
</file>