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657B04" w:rsidRDefault="00AA3794" w:rsidP="00BD4F48">
      <w:pPr>
        <w:framePr w:h="0" w:hSpace="141" w:wrap="around" w:vAnchor="text" w:hAnchor="page" w:x="6295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5720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2F14" w:rsidRPr="00657B04" w:rsidRDefault="00CE2F14" w:rsidP="00E81203">
      <w:pPr>
        <w:pStyle w:val="a3"/>
        <w:tabs>
          <w:tab w:val="left" w:pos="567"/>
        </w:tabs>
        <w:ind w:right="-425"/>
        <w:rPr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CE2F14" w:rsidRPr="00657B04" w:rsidRDefault="00CE2F14">
      <w:pPr>
        <w:ind w:right="-425"/>
        <w:rPr>
          <w:sz w:val="28"/>
          <w:szCs w:val="28"/>
        </w:rPr>
      </w:pPr>
    </w:p>
    <w:p w:rsidR="00E22E52" w:rsidRPr="00657B04" w:rsidRDefault="00E22E52" w:rsidP="0074292F">
      <w:pPr>
        <w:tabs>
          <w:tab w:val="left" w:pos="567"/>
        </w:tabs>
        <w:ind w:right="-425"/>
        <w:rPr>
          <w:sz w:val="28"/>
          <w:szCs w:val="28"/>
          <w:lang w:val="uk-UA"/>
        </w:rPr>
      </w:pPr>
    </w:p>
    <w:p w:rsidR="00D14B66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ТЕПЛИЦЬКА СІЛЬСЬКА РАДА</w:t>
      </w:r>
    </w:p>
    <w:p w:rsidR="00286241" w:rsidRPr="00D14B66" w:rsidRDefault="00D14B66" w:rsidP="004A2F4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БОЛГРАДСЬКОГО РАЙОНУ ОДЕСЬКОЇ ОБЛАСТІ</w:t>
      </w:r>
    </w:p>
    <w:p w:rsidR="00286241" w:rsidRPr="00657B04" w:rsidRDefault="00286241" w:rsidP="004A2F43">
      <w:pPr>
        <w:tabs>
          <w:tab w:val="left" w:pos="567"/>
        </w:tabs>
        <w:rPr>
          <w:b/>
          <w:sz w:val="28"/>
          <w:szCs w:val="28"/>
          <w:lang w:val="uk-UA"/>
        </w:rPr>
      </w:pPr>
    </w:p>
    <w:p w:rsidR="00286241" w:rsidRPr="00657B04" w:rsidRDefault="00286241" w:rsidP="004A2F43">
      <w:pPr>
        <w:tabs>
          <w:tab w:val="left" w:pos="4140"/>
        </w:tabs>
        <w:jc w:val="center"/>
        <w:rPr>
          <w:b/>
          <w:sz w:val="28"/>
          <w:szCs w:val="28"/>
        </w:rPr>
      </w:pPr>
      <w:r w:rsidRPr="00657B04">
        <w:rPr>
          <w:b/>
          <w:sz w:val="28"/>
          <w:szCs w:val="28"/>
        </w:rPr>
        <w:t>РОЗПОРЯДЖЕННЯ</w:t>
      </w:r>
    </w:p>
    <w:p w:rsidR="00A40751" w:rsidRDefault="00A40751" w:rsidP="00286241">
      <w:pPr>
        <w:jc w:val="both"/>
        <w:rPr>
          <w:sz w:val="28"/>
          <w:szCs w:val="28"/>
          <w:lang w:val="uk-UA"/>
        </w:rPr>
      </w:pPr>
    </w:p>
    <w:p w:rsidR="00286241" w:rsidRPr="00657B04" w:rsidRDefault="007C24DD" w:rsidP="0028624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27</w:t>
      </w:r>
      <w:r w:rsidR="00047D3C">
        <w:rPr>
          <w:b/>
          <w:sz w:val="28"/>
          <w:szCs w:val="28"/>
          <w:lang w:val="uk-UA"/>
        </w:rPr>
        <w:t xml:space="preserve"> вересня</w:t>
      </w:r>
      <w:r w:rsidR="00935B17">
        <w:rPr>
          <w:b/>
          <w:sz w:val="28"/>
          <w:szCs w:val="28"/>
          <w:lang w:val="uk-UA"/>
        </w:rPr>
        <w:t xml:space="preserve"> 2023</w:t>
      </w:r>
      <w:r w:rsidR="00286241" w:rsidRPr="00657B04">
        <w:rPr>
          <w:b/>
          <w:sz w:val="28"/>
          <w:szCs w:val="28"/>
        </w:rPr>
        <w:t xml:space="preserve"> року</w:t>
      </w:r>
      <w:r w:rsidR="00693368" w:rsidRPr="00657B04">
        <w:rPr>
          <w:b/>
          <w:sz w:val="28"/>
          <w:szCs w:val="28"/>
          <w:lang w:val="uk-UA"/>
        </w:rPr>
        <w:t xml:space="preserve">                     с. Теплиц</w:t>
      </w:r>
      <w:r w:rsidR="00657B04">
        <w:rPr>
          <w:b/>
          <w:sz w:val="28"/>
          <w:szCs w:val="28"/>
          <w:lang w:val="uk-UA"/>
        </w:rPr>
        <w:t xml:space="preserve">я                     </w:t>
      </w:r>
      <w:r w:rsidR="00693368" w:rsidRPr="00657B04">
        <w:rPr>
          <w:b/>
          <w:sz w:val="28"/>
          <w:szCs w:val="28"/>
          <w:lang w:val="uk-UA"/>
        </w:rPr>
        <w:t xml:space="preserve"> </w:t>
      </w:r>
      <w:r w:rsidR="00AF419A">
        <w:rPr>
          <w:b/>
          <w:sz w:val="28"/>
          <w:szCs w:val="28"/>
          <w:lang w:val="uk-UA"/>
        </w:rPr>
        <w:t xml:space="preserve">     </w:t>
      </w:r>
      <w:r w:rsidR="00286241" w:rsidRPr="00657B04">
        <w:rPr>
          <w:b/>
          <w:sz w:val="28"/>
          <w:szCs w:val="28"/>
        </w:rPr>
        <w:t>№</w:t>
      </w:r>
      <w:r w:rsidR="002F54B7">
        <w:rPr>
          <w:b/>
          <w:sz w:val="28"/>
          <w:szCs w:val="28"/>
          <w:lang w:val="uk-UA"/>
        </w:rPr>
        <w:t xml:space="preserve"> 116</w:t>
      </w:r>
      <w:r w:rsidR="00E90988"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  <w:lang w:val="uk-UA"/>
        </w:rPr>
        <w:t>/</w:t>
      </w:r>
      <w:r w:rsidR="00286241" w:rsidRPr="00657B04">
        <w:rPr>
          <w:b/>
          <w:sz w:val="28"/>
          <w:szCs w:val="28"/>
        </w:rPr>
        <w:t>20</w:t>
      </w:r>
      <w:r w:rsidR="00935B17">
        <w:rPr>
          <w:b/>
          <w:sz w:val="28"/>
          <w:szCs w:val="28"/>
          <w:lang w:val="uk-UA"/>
        </w:rPr>
        <w:t>23</w:t>
      </w:r>
      <w:r w:rsidR="00286241" w:rsidRPr="00657B04">
        <w:rPr>
          <w:b/>
          <w:sz w:val="28"/>
          <w:szCs w:val="28"/>
          <w:lang w:val="uk-UA"/>
        </w:rPr>
        <w:t xml:space="preserve"> </w:t>
      </w:r>
      <w:r w:rsidR="00286241" w:rsidRPr="00657B04">
        <w:rPr>
          <w:b/>
          <w:sz w:val="28"/>
          <w:szCs w:val="28"/>
        </w:rPr>
        <w:t xml:space="preserve">- </w:t>
      </w:r>
      <w:r w:rsidR="00E90988">
        <w:rPr>
          <w:b/>
          <w:sz w:val="28"/>
          <w:szCs w:val="28"/>
          <w:lang w:val="uk-UA"/>
        </w:rPr>
        <w:t>С</w:t>
      </w:r>
      <w:r w:rsidR="00286241" w:rsidRPr="00657B04">
        <w:rPr>
          <w:b/>
          <w:sz w:val="28"/>
          <w:szCs w:val="28"/>
          <w:lang w:val="uk-UA"/>
        </w:rPr>
        <w:t>Р</w:t>
      </w:r>
    </w:p>
    <w:p w:rsidR="00A40751" w:rsidRDefault="00A40751" w:rsidP="00ED2825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8406C9" w:rsidRDefault="00CE2F14" w:rsidP="00E90988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657B04">
        <w:rPr>
          <w:b/>
          <w:sz w:val="28"/>
          <w:szCs w:val="28"/>
          <w:lang w:val="uk-UA"/>
        </w:rPr>
        <w:t xml:space="preserve">Про </w:t>
      </w:r>
      <w:r w:rsidR="00E90988">
        <w:rPr>
          <w:b/>
          <w:sz w:val="28"/>
          <w:szCs w:val="28"/>
          <w:lang w:val="uk-UA"/>
        </w:rPr>
        <w:t>встановлення режиму роботи</w:t>
      </w:r>
    </w:p>
    <w:p w:rsidR="00E90988" w:rsidRDefault="002F54B7" w:rsidP="00E90988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т</w:t>
      </w:r>
      <w:r w:rsidR="00E90988">
        <w:rPr>
          <w:b/>
          <w:sz w:val="28"/>
          <w:szCs w:val="28"/>
          <w:lang w:val="uk-UA"/>
        </w:rPr>
        <w:t>а затвердження графіків змінності</w:t>
      </w:r>
    </w:p>
    <w:p w:rsidR="00E90988" w:rsidRDefault="002F54B7" w:rsidP="00E90988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</w:t>
      </w:r>
      <w:r w:rsidR="00E90988">
        <w:rPr>
          <w:b/>
          <w:sz w:val="28"/>
          <w:szCs w:val="28"/>
          <w:lang w:val="uk-UA"/>
        </w:rPr>
        <w:t xml:space="preserve">а </w:t>
      </w:r>
      <w:r w:rsidR="00E90988">
        <w:rPr>
          <w:b/>
          <w:sz w:val="28"/>
          <w:szCs w:val="28"/>
          <w:lang w:val="en-US"/>
        </w:rPr>
        <w:t>IV</w:t>
      </w:r>
      <w:r w:rsidR="00E90988">
        <w:rPr>
          <w:b/>
          <w:sz w:val="28"/>
          <w:szCs w:val="28"/>
          <w:lang w:val="uk-UA"/>
        </w:rPr>
        <w:t xml:space="preserve"> квартал 2023 року сторожів</w:t>
      </w:r>
    </w:p>
    <w:p w:rsidR="00E90988" w:rsidRDefault="00E90988" w:rsidP="00E90988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Теплицької сільської ради та </w:t>
      </w:r>
    </w:p>
    <w:p w:rsidR="00E90988" w:rsidRPr="00E90988" w:rsidRDefault="00E90988" w:rsidP="00E90988">
      <w:pPr>
        <w:tabs>
          <w:tab w:val="left" w:pos="1260"/>
        </w:tabs>
        <w:jc w:val="both"/>
        <w:rPr>
          <w:rStyle w:val="a5"/>
          <w:bCs w:val="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Будинку культури села Теплиця</w:t>
      </w:r>
    </w:p>
    <w:p w:rsidR="002D5DDD" w:rsidRPr="00657B04" w:rsidRDefault="002D5DDD" w:rsidP="002D5DDD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7E1AA9" w:rsidRPr="007E1AA9" w:rsidRDefault="003D0895" w:rsidP="003D0895">
      <w:pPr>
        <w:tabs>
          <w:tab w:val="left" w:pos="567"/>
          <w:tab w:val="left" w:pos="126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E90988">
        <w:rPr>
          <w:sz w:val="28"/>
          <w:szCs w:val="28"/>
          <w:lang w:val="uk-UA"/>
        </w:rPr>
        <w:t>Керуючись</w:t>
      </w:r>
      <w:r w:rsidR="00691FBE" w:rsidRPr="008406C9">
        <w:rPr>
          <w:sz w:val="28"/>
          <w:szCs w:val="28"/>
          <w:lang w:val="uk-UA"/>
        </w:rPr>
        <w:t xml:space="preserve"> </w:t>
      </w:r>
      <w:r w:rsidR="00E90988">
        <w:rPr>
          <w:sz w:val="28"/>
          <w:szCs w:val="28"/>
          <w:lang w:val="uk-UA"/>
        </w:rPr>
        <w:t>статтями</w:t>
      </w:r>
      <w:r w:rsidR="002C309E">
        <w:rPr>
          <w:sz w:val="28"/>
          <w:szCs w:val="28"/>
          <w:lang w:val="uk-UA"/>
        </w:rPr>
        <w:t xml:space="preserve"> </w:t>
      </w:r>
      <w:r w:rsidR="00BD6FA0">
        <w:rPr>
          <w:sz w:val="28"/>
          <w:szCs w:val="28"/>
          <w:lang w:val="uk-UA"/>
        </w:rPr>
        <w:t>42</w:t>
      </w:r>
      <w:r w:rsidR="00E90988">
        <w:rPr>
          <w:sz w:val="28"/>
          <w:szCs w:val="28"/>
          <w:lang w:val="uk-UA"/>
        </w:rPr>
        <w:t>,59</w:t>
      </w:r>
      <w:r w:rsidR="002C309E" w:rsidRPr="002C309E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E90988">
        <w:rPr>
          <w:sz w:val="28"/>
          <w:szCs w:val="28"/>
          <w:lang w:val="uk-UA"/>
        </w:rPr>
        <w:t>статтями 57, 58, 59, 61, 66, 70, частиною 3 статті 32 Кодексу законів про працю України, розпорядження Теплицького сільського голови №  65/2023-СР від 07 червня 2023 року «Про затвердження території відповідальності охоронців адміністративних будівель Теплицької сільської ради та будинку культури села Теплиця»</w:t>
      </w:r>
      <w:r w:rsidR="007E1AA9" w:rsidRPr="007E1AA9">
        <w:rPr>
          <w:sz w:val="28"/>
          <w:szCs w:val="28"/>
          <w:lang w:val="uk-UA"/>
        </w:rPr>
        <w:t>,</w:t>
      </w:r>
    </w:p>
    <w:p w:rsidR="00657B04" w:rsidRDefault="007E1AA9" w:rsidP="002C309E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90988" w:rsidRDefault="007E1AA9" w:rsidP="00047D3C">
      <w:pPr>
        <w:jc w:val="both"/>
        <w:rPr>
          <w:sz w:val="28"/>
          <w:szCs w:val="28"/>
          <w:lang w:val="uk-UA"/>
        </w:rPr>
      </w:pPr>
      <w:r>
        <w:rPr>
          <w:rStyle w:val="a5"/>
          <w:b w:val="0"/>
          <w:bCs w:val="0"/>
          <w:lang w:val="uk-UA"/>
        </w:rPr>
        <w:t xml:space="preserve">        </w:t>
      </w:r>
      <w:r w:rsidR="0074292F">
        <w:rPr>
          <w:rStyle w:val="a5"/>
          <w:b w:val="0"/>
          <w:bCs w:val="0"/>
          <w:lang w:val="uk-UA"/>
        </w:rPr>
        <w:t xml:space="preserve"> </w:t>
      </w:r>
      <w:r w:rsidR="00340A35">
        <w:rPr>
          <w:sz w:val="28"/>
          <w:szCs w:val="28"/>
          <w:lang w:val="uk-UA"/>
        </w:rPr>
        <w:t>1.</w:t>
      </w:r>
      <w:r w:rsidR="00E90988">
        <w:rPr>
          <w:sz w:val="28"/>
          <w:szCs w:val="28"/>
          <w:lang w:val="uk-UA"/>
        </w:rPr>
        <w:t>Установити для сторожів адміністративних будівель Теплицької сільської ради та будинку культури села Теплиця 24-годинну тривалість робочої зміни без перерви для відпочинку та харчування.</w:t>
      </w:r>
    </w:p>
    <w:p w:rsidR="00AA3794" w:rsidRDefault="00A613EF" w:rsidP="0071770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E90988">
        <w:rPr>
          <w:sz w:val="28"/>
          <w:szCs w:val="28"/>
          <w:lang w:val="uk-UA"/>
        </w:rPr>
        <w:t xml:space="preserve"> Надати можливість приймання їж</w:t>
      </w:r>
      <w:r w:rsidR="00717703">
        <w:rPr>
          <w:sz w:val="28"/>
          <w:szCs w:val="28"/>
          <w:lang w:val="uk-UA"/>
        </w:rPr>
        <w:t>і на пості та уважати 24-годинну</w:t>
      </w:r>
      <w:r w:rsidR="00E90988">
        <w:rPr>
          <w:sz w:val="28"/>
          <w:szCs w:val="28"/>
          <w:lang w:val="uk-UA"/>
        </w:rPr>
        <w:t xml:space="preserve"> </w:t>
      </w:r>
      <w:r w:rsidR="00717703">
        <w:rPr>
          <w:sz w:val="28"/>
          <w:szCs w:val="28"/>
          <w:lang w:val="uk-UA"/>
        </w:rPr>
        <w:t>охорону об’єкту робочим часом</w:t>
      </w:r>
      <w:r w:rsidR="00047D3C">
        <w:rPr>
          <w:sz w:val="28"/>
          <w:szCs w:val="28"/>
          <w:lang w:val="uk-UA"/>
        </w:rPr>
        <w:t>.</w:t>
      </w:r>
      <w:r w:rsidR="007F3489">
        <w:rPr>
          <w:sz w:val="28"/>
          <w:szCs w:val="28"/>
          <w:lang w:val="uk-UA"/>
        </w:rPr>
        <w:t xml:space="preserve"> </w:t>
      </w:r>
    </w:p>
    <w:p w:rsidR="007F114C" w:rsidRDefault="00A613EF" w:rsidP="007F114C">
      <w:pPr>
        <w:tabs>
          <w:tab w:val="left" w:pos="567"/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="0079233C">
        <w:rPr>
          <w:color w:val="000000"/>
          <w:sz w:val="28"/>
          <w:szCs w:val="28"/>
          <w:lang w:val="uk-UA"/>
        </w:rPr>
        <w:t>.</w:t>
      </w:r>
      <w:r w:rsidR="00047D3C">
        <w:rPr>
          <w:color w:val="000000"/>
          <w:sz w:val="28"/>
          <w:szCs w:val="28"/>
          <w:lang w:val="uk-UA"/>
        </w:rPr>
        <w:t xml:space="preserve"> </w:t>
      </w:r>
      <w:r w:rsidR="00717703">
        <w:rPr>
          <w:sz w:val="28"/>
          <w:szCs w:val="28"/>
          <w:lang w:val="uk-UA"/>
        </w:rPr>
        <w:t xml:space="preserve">Затвердити </w:t>
      </w:r>
      <w:r w:rsidR="00D607EB">
        <w:rPr>
          <w:sz w:val="28"/>
          <w:szCs w:val="28"/>
          <w:lang w:val="uk-UA"/>
        </w:rPr>
        <w:t>посадову інструкцію</w:t>
      </w:r>
      <w:r w:rsidR="001A5FFA">
        <w:rPr>
          <w:sz w:val="28"/>
          <w:szCs w:val="28"/>
          <w:lang w:val="uk-UA"/>
        </w:rPr>
        <w:t xml:space="preserve"> </w:t>
      </w:r>
      <w:r w:rsidR="00825119">
        <w:rPr>
          <w:sz w:val="28"/>
          <w:szCs w:val="28"/>
          <w:lang w:val="uk-UA"/>
        </w:rPr>
        <w:t xml:space="preserve">сторожів </w:t>
      </w:r>
      <w:r w:rsidR="001A5FFA">
        <w:rPr>
          <w:sz w:val="28"/>
          <w:szCs w:val="28"/>
          <w:lang w:val="uk-UA"/>
        </w:rPr>
        <w:t>( додаток 1).</w:t>
      </w:r>
    </w:p>
    <w:p w:rsidR="00A613EF" w:rsidRPr="00A613EF" w:rsidRDefault="00A613EF" w:rsidP="007F114C">
      <w:pPr>
        <w:tabs>
          <w:tab w:val="left" w:pos="567"/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Затвердити графіки змінності на </w:t>
      </w:r>
      <w:r>
        <w:rPr>
          <w:sz w:val="28"/>
          <w:szCs w:val="28"/>
          <w:lang w:val="en-US"/>
        </w:rPr>
        <w:t>IV</w:t>
      </w:r>
      <w:r w:rsidR="001A5FFA">
        <w:rPr>
          <w:sz w:val="28"/>
          <w:szCs w:val="28"/>
          <w:lang w:val="uk-UA"/>
        </w:rPr>
        <w:t xml:space="preserve"> квартал 2023 року ( додаток 2).</w:t>
      </w:r>
    </w:p>
    <w:p w:rsidR="00D607EB" w:rsidRDefault="00A613EF" w:rsidP="007F114C">
      <w:pPr>
        <w:tabs>
          <w:tab w:val="left" w:pos="567"/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D607EB">
        <w:rPr>
          <w:sz w:val="28"/>
          <w:szCs w:val="28"/>
          <w:lang w:val="uk-UA"/>
        </w:rPr>
        <w:t>. Ознайомити сторожів з</w:t>
      </w:r>
      <w:r w:rsidR="0061153A">
        <w:rPr>
          <w:sz w:val="28"/>
          <w:szCs w:val="28"/>
          <w:lang w:val="uk-UA"/>
        </w:rPr>
        <w:t xml:space="preserve"> даним розпорядженням під підпис</w:t>
      </w:r>
      <w:r w:rsidR="00D607EB">
        <w:rPr>
          <w:sz w:val="28"/>
          <w:szCs w:val="28"/>
          <w:lang w:val="uk-UA"/>
        </w:rPr>
        <w:t>.</w:t>
      </w:r>
    </w:p>
    <w:p w:rsidR="00D607EB" w:rsidRDefault="00A613EF" w:rsidP="007F114C">
      <w:pPr>
        <w:tabs>
          <w:tab w:val="left" w:pos="567"/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D607EB">
        <w:rPr>
          <w:sz w:val="28"/>
          <w:szCs w:val="28"/>
          <w:lang w:val="uk-UA"/>
        </w:rPr>
        <w:t>. Запропонувати працівникам охорони письмово заявити про свою згоду або не згоду працювати в нових умовах.</w:t>
      </w:r>
    </w:p>
    <w:p w:rsidR="00D607EB" w:rsidRDefault="00A613EF" w:rsidP="007F114C">
      <w:pPr>
        <w:tabs>
          <w:tab w:val="left" w:pos="567"/>
          <w:tab w:val="left" w:pos="126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D607EB">
        <w:rPr>
          <w:sz w:val="28"/>
          <w:szCs w:val="28"/>
          <w:lang w:val="uk-UA"/>
        </w:rPr>
        <w:t>. Попередити сторожів, що у випадку відмови працювати в</w:t>
      </w:r>
      <w:r w:rsidR="0061153A">
        <w:rPr>
          <w:sz w:val="28"/>
          <w:szCs w:val="28"/>
          <w:lang w:val="uk-UA"/>
        </w:rPr>
        <w:t xml:space="preserve"> </w:t>
      </w:r>
      <w:r w:rsidR="00D607EB">
        <w:rPr>
          <w:sz w:val="28"/>
          <w:szCs w:val="28"/>
          <w:lang w:val="uk-UA"/>
        </w:rPr>
        <w:t>нових умовах трудовий догов</w:t>
      </w:r>
      <w:r w:rsidR="0061153A">
        <w:rPr>
          <w:sz w:val="28"/>
          <w:szCs w:val="28"/>
          <w:lang w:val="uk-UA"/>
        </w:rPr>
        <w:t>ір із ними буде розірваний за пунктом</w:t>
      </w:r>
      <w:r w:rsidR="00D607EB">
        <w:rPr>
          <w:sz w:val="28"/>
          <w:szCs w:val="28"/>
          <w:lang w:val="uk-UA"/>
        </w:rPr>
        <w:t xml:space="preserve"> </w:t>
      </w:r>
      <w:r w:rsidR="0061153A">
        <w:rPr>
          <w:sz w:val="28"/>
          <w:szCs w:val="28"/>
          <w:lang w:val="uk-UA"/>
        </w:rPr>
        <w:t>6 статті</w:t>
      </w:r>
      <w:r w:rsidR="0068394F">
        <w:rPr>
          <w:sz w:val="28"/>
          <w:szCs w:val="28"/>
          <w:lang w:val="uk-UA"/>
        </w:rPr>
        <w:t xml:space="preserve"> 36 КЗпП України.</w:t>
      </w:r>
    </w:p>
    <w:p w:rsidR="0083094A" w:rsidRPr="00EE7188" w:rsidRDefault="00A613EF" w:rsidP="00AA3794">
      <w:pPr>
        <w:pStyle w:val="1"/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A613EF">
        <w:rPr>
          <w:rFonts w:ascii="Times New Roman" w:hAnsi="Times New Roman"/>
          <w:sz w:val="28"/>
          <w:szCs w:val="28"/>
        </w:rPr>
        <w:t>8</w:t>
      </w:r>
      <w:r w:rsidR="00F763DC">
        <w:rPr>
          <w:sz w:val="28"/>
          <w:szCs w:val="28"/>
        </w:rPr>
        <w:t>.</w:t>
      </w:r>
      <w:r w:rsidR="0061153A">
        <w:rPr>
          <w:sz w:val="28"/>
          <w:szCs w:val="28"/>
        </w:rPr>
        <w:t xml:space="preserve"> </w:t>
      </w:r>
      <w:r w:rsidR="00F763DC" w:rsidRPr="00EE7188">
        <w:rPr>
          <w:rFonts w:ascii="Times New Roman" w:hAnsi="Times New Roman"/>
          <w:sz w:val="28"/>
          <w:szCs w:val="28"/>
        </w:rPr>
        <w:t>Контроль за виконанням розпорядження залишаю за собою</w:t>
      </w:r>
      <w:r w:rsidR="00F763DC">
        <w:rPr>
          <w:sz w:val="28"/>
          <w:szCs w:val="28"/>
        </w:rPr>
        <w:t>.</w:t>
      </w:r>
    </w:p>
    <w:p w:rsidR="00F763DC" w:rsidRDefault="00F763DC" w:rsidP="0083094A">
      <w:pPr>
        <w:tabs>
          <w:tab w:val="left" w:pos="1000"/>
        </w:tabs>
        <w:rPr>
          <w:sz w:val="28"/>
          <w:szCs w:val="28"/>
          <w:lang w:val="uk-UA"/>
        </w:rPr>
      </w:pPr>
    </w:p>
    <w:p w:rsidR="00AE7785" w:rsidRDefault="00AE7785" w:rsidP="0083094A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05698F" w:rsidRDefault="0005698F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E04520" w:rsidRDefault="00E04520" w:rsidP="00E229EF">
      <w:pPr>
        <w:tabs>
          <w:tab w:val="left" w:pos="567"/>
          <w:tab w:val="left" w:pos="1000"/>
        </w:tabs>
        <w:rPr>
          <w:b/>
          <w:sz w:val="28"/>
          <w:szCs w:val="28"/>
          <w:lang w:val="uk-UA"/>
        </w:rPr>
      </w:pPr>
    </w:p>
    <w:p w:rsidR="00BD21A2" w:rsidRDefault="00047D3C" w:rsidP="00E229EF">
      <w:pPr>
        <w:tabs>
          <w:tab w:val="left" w:pos="567"/>
          <w:tab w:val="left" w:pos="100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Сільський голова                                                           Іван ЛЕОНТЬЄВ</w:t>
      </w:r>
    </w:p>
    <w:p w:rsidR="00E04520" w:rsidRDefault="00E04520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E04520" w:rsidRDefault="00E04520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E04520" w:rsidRDefault="00E04520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E04520" w:rsidRDefault="00E04520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825119" w:rsidRDefault="00825119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825119" w:rsidRDefault="00825119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825119" w:rsidRDefault="00825119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825119" w:rsidRDefault="00825119" w:rsidP="00BD21A2">
      <w:pPr>
        <w:tabs>
          <w:tab w:val="left" w:pos="1000"/>
        </w:tabs>
        <w:rPr>
          <w:b/>
          <w:sz w:val="28"/>
          <w:szCs w:val="28"/>
          <w:lang w:val="uk-UA"/>
        </w:rPr>
      </w:pPr>
    </w:p>
    <w:p w:rsidR="00B075CE" w:rsidRPr="00B075CE" w:rsidRDefault="00B075CE" w:rsidP="00B075CE">
      <w:pPr>
        <w:ind w:left="5801"/>
        <w:rPr>
          <w:lang w:val="uk-UA"/>
        </w:rPr>
      </w:pPr>
      <w:r w:rsidRPr="00B075CE">
        <w:rPr>
          <w:lang w:val="uk-UA"/>
        </w:rPr>
        <w:t>Додаток 1</w:t>
      </w:r>
    </w:p>
    <w:p w:rsidR="00CA6471" w:rsidRDefault="00CA6471" w:rsidP="00CA6471">
      <w:pPr>
        <w:ind w:left="5801"/>
        <w:rPr>
          <w:lang w:val="uk-UA"/>
        </w:rPr>
      </w:pPr>
      <w:r>
        <w:rPr>
          <w:lang w:val="uk-UA"/>
        </w:rPr>
        <w:t>д</w:t>
      </w:r>
      <w:r w:rsidRPr="00CA6471">
        <w:rPr>
          <w:lang w:val="uk-UA"/>
        </w:rPr>
        <w:t xml:space="preserve">о розпорядження сільського </w:t>
      </w:r>
      <w:r>
        <w:rPr>
          <w:lang w:val="uk-UA"/>
        </w:rPr>
        <w:t xml:space="preserve">голови </w:t>
      </w:r>
    </w:p>
    <w:p w:rsidR="00CA6471" w:rsidRDefault="00CA6471" w:rsidP="00B075CE">
      <w:pPr>
        <w:ind w:left="5801"/>
        <w:rPr>
          <w:lang w:val="uk-UA"/>
        </w:rPr>
      </w:pPr>
      <w:r>
        <w:rPr>
          <w:lang w:val="uk-UA"/>
        </w:rPr>
        <w:t>№ 116/2023-СР від 27.09.2023 р.</w:t>
      </w:r>
    </w:p>
    <w:p w:rsidR="00CA6471" w:rsidRPr="00CA6471" w:rsidRDefault="00CA6471" w:rsidP="00B075CE">
      <w:pPr>
        <w:ind w:left="5801"/>
        <w:rPr>
          <w:lang w:val="uk-UA"/>
        </w:rPr>
      </w:pPr>
    </w:p>
    <w:p w:rsidR="00B075CE" w:rsidRPr="00E12AAB" w:rsidRDefault="00B075CE" w:rsidP="00E12AAB">
      <w:pPr>
        <w:ind w:left="5801"/>
        <w:rPr>
          <w:b/>
          <w:lang w:val="uk-UA"/>
        </w:rPr>
      </w:pPr>
      <w:r>
        <w:rPr>
          <w:b/>
        </w:rPr>
        <w:t>ЗАТВЕРДЖУЮ</w:t>
      </w:r>
    </w:p>
    <w:p w:rsidR="00B075CE" w:rsidRPr="003452D8" w:rsidRDefault="00B075CE" w:rsidP="00B075CE">
      <w:pPr>
        <w:pStyle w:val="ab"/>
        <w:ind w:left="113" w:right="302" w:hanging="12"/>
      </w:pPr>
      <w:r>
        <w:t xml:space="preserve">                                                                                              Теплицький сільський голова</w:t>
      </w:r>
    </w:p>
    <w:p w:rsidR="00B075CE" w:rsidRPr="003452D8" w:rsidRDefault="00B075CE" w:rsidP="00B075CE">
      <w:pPr>
        <w:pStyle w:val="ab"/>
        <w:tabs>
          <w:tab w:val="left" w:pos="2493"/>
        </w:tabs>
        <w:ind w:left="157"/>
      </w:pPr>
      <w:r w:rsidRPr="000B0618">
        <w:t xml:space="preserve">                                                                                         </w:t>
      </w:r>
      <w:r>
        <w:t xml:space="preserve">     _______________</w:t>
      </w:r>
      <w:r w:rsidR="00BE783D">
        <w:rPr>
          <w:lang w:val="uk-UA"/>
        </w:rPr>
        <w:t xml:space="preserve">Іван </w:t>
      </w:r>
      <w:r w:rsidRPr="003452D8">
        <w:t>ЛЕОНТЬЄВ</w:t>
      </w:r>
    </w:p>
    <w:p w:rsidR="00B075CE" w:rsidRPr="00BE783D" w:rsidRDefault="00B075CE" w:rsidP="00B075CE">
      <w:pPr>
        <w:pStyle w:val="ab"/>
        <w:tabs>
          <w:tab w:val="left" w:pos="5808"/>
          <w:tab w:val="left" w:pos="8144"/>
        </w:tabs>
        <w:rPr>
          <w:lang w:val="uk-UA"/>
        </w:rPr>
      </w:pPr>
      <w:r>
        <w:tab/>
      </w:r>
    </w:p>
    <w:p w:rsidR="00B075CE" w:rsidRDefault="00B075CE" w:rsidP="00B075CE">
      <w:pPr>
        <w:pStyle w:val="ab"/>
      </w:pPr>
    </w:p>
    <w:p w:rsidR="00B075CE" w:rsidRDefault="00B075CE" w:rsidP="00B075CE">
      <w:pPr>
        <w:pStyle w:val="Heading1"/>
        <w:ind w:left="2788" w:right="2793" w:firstLine="0"/>
        <w:jc w:val="center"/>
      </w:pPr>
      <w:r>
        <w:t>ПОСАДОВА</w:t>
      </w:r>
      <w:r>
        <w:rPr>
          <w:spacing w:val="-2"/>
        </w:rPr>
        <w:t xml:space="preserve"> </w:t>
      </w:r>
      <w:r>
        <w:t>ІНСТРУКЦІЯ</w:t>
      </w:r>
      <w:r>
        <w:rPr>
          <w:spacing w:val="-6"/>
        </w:rPr>
        <w:t xml:space="preserve"> </w:t>
      </w:r>
    </w:p>
    <w:p w:rsidR="00DF2D23" w:rsidRDefault="00DF2D23" w:rsidP="00B075CE">
      <w:pPr>
        <w:ind w:left="2788" w:right="2791"/>
        <w:jc w:val="center"/>
        <w:rPr>
          <w:b/>
          <w:lang w:val="uk-UA"/>
        </w:rPr>
      </w:pPr>
    </w:p>
    <w:p w:rsidR="00B075CE" w:rsidRDefault="00B075CE" w:rsidP="00B075CE">
      <w:pPr>
        <w:ind w:left="2788" w:right="2791"/>
        <w:jc w:val="center"/>
        <w:rPr>
          <w:b/>
        </w:rPr>
      </w:pPr>
      <w:r>
        <w:rPr>
          <w:b/>
        </w:rPr>
        <w:t>СТОРОЖА адміністративних будівель та будинку культури с. Теплиця Теплицької сільської ради</w:t>
      </w:r>
    </w:p>
    <w:p w:rsidR="00B075CE" w:rsidRDefault="00B075CE" w:rsidP="00B075CE">
      <w:pPr>
        <w:pStyle w:val="ab"/>
        <w:rPr>
          <w:b/>
        </w:rPr>
      </w:pPr>
    </w:p>
    <w:p w:rsidR="00B075CE" w:rsidRDefault="00B075CE" w:rsidP="00B075CE">
      <w:pPr>
        <w:pStyle w:val="Heading1"/>
        <w:numPr>
          <w:ilvl w:val="0"/>
          <w:numId w:val="5"/>
        </w:numPr>
        <w:tabs>
          <w:tab w:val="left" w:pos="3743"/>
        </w:tabs>
        <w:spacing w:line="319" w:lineRule="exact"/>
        <w:jc w:val="both"/>
      </w:pPr>
      <w:r>
        <w:t>Загальні</w:t>
      </w:r>
      <w:r>
        <w:rPr>
          <w:spacing w:val="-3"/>
        </w:rPr>
        <w:t xml:space="preserve"> </w:t>
      </w:r>
      <w:r>
        <w:t>положення</w:t>
      </w:r>
    </w:p>
    <w:p w:rsidR="00B075CE" w:rsidRPr="00DF2D23" w:rsidRDefault="00B075CE" w:rsidP="00B075CE">
      <w:pPr>
        <w:pStyle w:val="ad"/>
        <w:numPr>
          <w:ilvl w:val="1"/>
          <w:numId w:val="4"/>
        </w:numPr>
        <w:tabs>
          <w:tab w:val="left" w:pos="463"/>
        </w:tabs>
        <w:spacing w:line="273" w:lineRule="exact"/>
        <w:rPr>
          <w:sz w:val="24"/>
        </w:rPr>
      </w:pPr>
      <w:r w:rsidRPr="00DF2D23">
        <w:rPr>
          <w:sz w:val="24"/>
        </w:rPr>
        <w:t>1.1. Сторож адміністративних будівель та будинку культури с. Теплиця Теплицької сільської ради (далі - сторож) п</w:t>
      </w:r>
      <w:r w:rsidR="00DF2D23" w:rsidRPr="00DF2D23">
        <w:rPr>
          <w:sz w:val="24"/>
        </w:rPr>
        <w:t>риймається на ро</w:t>
      </w:r>
      <w:r w:rsidRPr="00DF2D23">
        <w:rPr>
          <w:sz w:val="24"/>
        </w:rPr>
        <w:t>боту і звільняється від виконуваної роботи розпорядженням сільського голови..</w:t>
      </w:r>
    </w:p>
    <w:p w:rsidR="00B075CE" w:rsidRPr="00DF2D23" w:rsidRDefault="00B075CE" w:rsidP="00B075CE">
      <w:pPr>
        <w:pStyle w:val="ad"/>
        <w:numPr>
          <w:ilvl w:val="1"/>
          <w:numId w:val="4"/>
        </w:numPr>
        <w:tabs>
          <w:tab w:val="left" w:pos="463"/>
        </w:tabs>
        <w:ind w:right="101"/>
        <w:rPr>
          <w:sz w:val="24"/>
        </w:rPr>
      </w:pPr>
      <w:r w:rsidRPr="00DF2D23">
        <w:rPr>
          <w:sz w:val="24"/>
        </w:rPr>
        <w:t>1.2. Сторож підпорядковується безпосередньо заступнику сільського голови з питань виконавчих органів.</w:t>
      </w:r>
    </w:p>
    <w:p w:rsidR="00B075CE" w:rsidRPr="00DF2D23" w:rsidRDefault="00B075CE" w:rsidP="00B075CE">
      <w:pPr>
        <w:pStyle w:val="ad"/>
        <w:numPr>
          <w:ilvl w:val="1"/>
          <w:numId w:val="4"/>
        </w:numPr>
        <w:tabs>
          <w:tab w:val="left" w:pos="463"/>
        </w:tabs>
        <w:ind w:right="104"/>
        <w:rPr>
          <w:sz w:val="24"/>
        </w:rPr>
      </w:pPr>
      <w:r w:rsidRPr="00DF2D23">
        <w:rPr>
          <w:sz w:val="24"/>
        </w:rPr>
        <w:t>1.3. У своїй роботі сторож керується правилами охорони будівель в денний та нічний час, загальними правилами і нормами охорони праці, виробничої санітарної і протипожежного захисту, цією посадовою інструкцією.</w:t>
      </w:r>
    </w:p>
    <w:p w:rsidR="00B075CE" w:rsidRPr="00DF2D23" w:rsidRDefault="00B075CE" w:rsidP="00B075CE">
      <w:pPr>
        <w:pStyle w:val="ad"/>
        <w:numPr>
          <w:ilvl w:val="1"/>
          <w:numId w:val="4"/>
        </w:numPr>
        <w:tabs>
          <w:tab w:val="left" w:pos="463"/>
        </w:tabs>
        <w:ind w:right="102"/>
        <w:rPr>
          <w:sz w:val="24"/>
        </w:rPr>
      </w:pPr>
      <w:r w:rsidRPr="00DF2D23">
        <w:rPr>
          <w:sz w:val="24"/>
        </w:rPr>
        <w:t>1.4. Сторож забезпечує охорону будівель і майна у години свого чергування, підтримує прилеглу територію у задовільному стані.</w:t>
      </w:r>
    </w:p>
    <w:p w:rsidR="00B075CE" w:rsidRPr="00DF2D23" w:rsidRDefault="00B075CE" w:rsidP="00B075CE">
      <w:pPr>
        <w:pStyle w:val="ad"/>
        <w:numPr>
          <w:ilvl w:val="1"/>
          <w:numId w:val="4"/>
        </w:numPr>
        <w:tabs>
          <w:tab w:val="left" w:pos="463"/>
        </w:tabs>
        <w:ind w:right="102"/>
        <w:rPr>
          <w:sz w:val="24"/>
        </w:rPr>
      </w:pPr>
      <w:r w:rsidRPr="00DF2D23">
        <w:rPr>
          <w:sz w:val="24"/>
        </w:rPr>
        <w:t>1.5. Сторож працює за змінним графіком роботи.</w:t>
      </w:r>
    </w:p>
    <w:p w:rsidR="00B075CE" w:rsidRPr="00DF2D23" w:rsidRDefault="00B075CE" w:rsidP="00B075CE">
      <w:pPr>
        <w:pStyle w:val="ad"/>
        <w:numPr>
          <w:ilvl w:val="1"/>
          <w:numId w:val="4"/>
        </w:numPr>
        <w:tabs>
          <w:tab w:val="left" w:pos="463"/>
        </w:tabs>
        <w:ind w:right="102"/>
        <w:rPr>
          <w:sz w:val="24"/>
        </w:rPr>
      </w:pPr>
      <w:r w:rsidRPr="00DF2D23">
        <w:rPr>
          <w:sz w:val="24"/>
        </w:rPr>
        <w:t>1.6.Сторож проходить інструктаж під керівництвом заступник сільського голови з питань роботи виконавчих органів з правилами охорони приміщень і території будівель у денний та нічний час, техніки безпеки, пожежної безпеки, правил поведінки в разі виникнення аварійних ситуацій.</w:t>
      </w:r>
    </w:p>
    <w:p w:rsidR="00B075CE" w:rsidRPr="00DF2D23" w:rsidRDefault="00B075CE" w:rsidP="00B075CE">
      <w:pPr>
        <w:pStyle w:val="ab"/>
        <w:rPr>
          <w:sz w:val="16"/>
          <w:lang w:val="uk-UA"/>
        </w:rPr>
      </w:pPr>
    </w:p>
    <w:p w:rsidR="00B075CE" w:rsidRPr="00DF2D23" w:rsidRDefault="00B075CE" w:rsidP="00B075CE">
      <w:pPr>
        <w:pStyle w:val="Heading1"/>
        <w:numPr>
          <w:ilvl w:val="0"/>
          <w:numId w:val="5"/>
        </w:numPr>
        <w:tabs>
          <w:tab w:val="left" w:pos="3630"/>
        </w:tabs>
        <w:spacing w:line="319" w:lineRule="exact"/>
        <w:ind w:left="3629" w:hanging="282"/>
        <w:jc w:val="both"/>
      </w:pPr>
      <w:r w:rsidRPr="00DF2D23">
        <w:t>Завдання</w:t>
      </w:r>
      <w:r w:rsidRPr="00DF2D23">
        <w:rPr>
          <w:spacing w:val="-1"/>
        </w:rPr>
        <w:t xml:space="preserve"> </w:t>
      </w:r>
      <w:r w:rsidRPr="00DF2D23">
        <w:t>та</w:t>
      </w:r>
      <w:r w:rsidRPr="00DF2D23">
        <w:rPr>
          <w:spacing w:val="-1"/>
        </w:rPr>
        <w:t xml:space="preserve"> </w:t>
      </w:r>
      <w:r w:rsidRPr="00DF2D23">
        <w:t>обов’язки</w:t>
      </w:r>
    </w:p>
    <w:p w:rsidR="00DF2D23" w:rsidRDefault="00DF2D23" w:rsidP="00B075CE">
      <w:pPr>
        <w:pStyle w:val="ab"/>
        <w:spacing w:line="273" w:lineRule="exact"/>
        <w:rPr>
          <w:lang w:val="uk-UA"/>
        </w:rPr>
      </w:pPr>
      <w:r>
        <w:rPr>
          <w:lang w:val="uk-UA"/>
        </w:rPr>
        <w:t xml:space="preserve">  </w:t>
      </w:r>
    </w:p>
    <w:p w:rsidR="00B075CE" w:rsidRPr="00DF2D23" w:rsidRDefault="00DF2D23" w:rsidP="00B075CE">
      <w:pPr>
        <w:pStyle w:val="ab"/>
        <w:spacing w:line="273" w:lineRule="exact"/>
        <w:rPr>
          <w:lang w:val="uk-UA"/>
        </w:rPr>
      </w:pPr>
      <w:r>
        <w:rPr>
          <w:lang w:val="uk-UA"/>
        </w:rPr>
        <w:t xml:space="preserve">    </w:t>
      </w:r>
      <w:r w:rsidR="00B075CE" w:rsidRPr="00DF2D23">
        <w:rPr>
          <w:lang w:val="uk-UA"/>
        </w:rPr>
        <w:t>2. Для</w:t>
      </w:r>
      <w:r w:rsidR="00B075CE" w:rsidRPr="00DF2D23">
        <w:rPr>
          <w:spacing w:val="-2"/>
          <w:lang w:val="uk-UA"/>
        </w:rPr>
        <w:t xml:space="preserve"> </w:t>
      </w:r>
      <w:r w:rsidR="00B075CE" w:rsidRPr="00DF2D23">
        <w:rPr>
          <w:lang w:val="uk-UA"/>
        </w:rPr>
        <w:t>виконання</w:t>
      </w:r>
      <w:r w:rsidR="00B075CE" w:rsidRPr="00DF2D23">
        <w:rPr>
          <w:spacing w:val="-1"/>
          <w:lang w:val="uk-UA"/>
        </w:rPr>
        <w:t xml:space="preserve"> </w:t>
      </w:r>
      <w:r w:rsidR="00B075CE" w:rsidRPr="00DF2D23">
        <w:rPr>
          <w:lang w:val="uk-UA"/>
        </w:rPr>
        <w:t>покладених</w:t>
      </w:r>
      <w:r w:rsidR="00B075CE" w:rsidRPr="00DF2D23">
        <w:rPr>
          <w:spacing w:val="1"/>
          <w:lang w:val="uk-UA"/>
        </w:rPr>
        <w:t xml:space="preserve"> </w:t>
      </w:r>
      <w:r w:rsidR="00B075CE" w:rsidRPr="00DF2D23">
        <w:rPr>
          <w:lang w:val="uk-UA"/>
        </w:rPr>
        <w:t>на</w:t>
      </w:r>
      <w:r w:rsidR="00B075CE" w:rsidRPr="00DF2D23">
        <w:rPr>
          <w:spacing w:val="-2"/>
          <w:lang w:val="uk-UA"/>
        </w:rPr>
        <w:t xml:space="preserve"> </w:t>
      </w:r>
      <w:r w:rsidR="00B075CE" w:rsidRPr="00DF2D23">
        <w:rPr>
          <w:lang w:val="uk-UA"/>
        </w:rPr>
        <w:t>нього</w:t>
      </w:r>
      <w:r w:rsidR="00B075CE" w:rsidRPr="00DF2D23">
        <w:rPr>
          <w:spacing w:val="-1"/>
          <w:lang w:val="uk-UA"/>
        </w:rPr>
        <w:t xml:space="preserve"> </w:t>
      </w:r>
      <w:r w:rsidR="00B075CE" w:rsidRPr="00DF2D23">
        <w:rPr>
          <w:lang w:val="uk-UA"/>
        </w:rPr>
        <w:t>функцій</w:t>
      </w:r>
      <w:r w:rsidR="00B075CE" w:rsidRPr="00DF2D23">
        <w:rPr>
          <w:spacing w:val="-2"/>
          <w:lang w:val="uk-UA"/>
        </w:rPr>
        <w:t xml:space="preserve"> </w:t>
      </w:r>
      <w:r w:rsidR="00B075CE" w:rsidRPr="00DF2D23">
        <w:rPr>
          <w:lang w:val="uk-UA"/>
        </w:rPr>
        <w:t>сторож</w:t>
      </w:r>
      <w:r w:rsidR="00B075CE" w:rsidRPr="00DF2D23">
        <w:rPr>
          <w:spacing w:val="-1"/>
          <w:lang w:val="uk-UA"/>
        </w:rPr>
        <w:t xml:space="preserve"> </w:t>
      </w:r>
      <w:r w:rsidR="00B075CE" w:rsidRPr="00DF2D23">
        <w:rPr>
          <w:lang w:val="uk-UA"/>
        </w:rPr>
        <w:t>зобов’язаний: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642"/>
        </w:tabs>
        <w:rPr>
          <w:sz w:val="24"/>
        </w:rPr>
      </w:pPr>
      <w:r w:rsidRPr="00DF2D23">
        <w:rPr>
          <w:sz w:val="24"/>
        </w:rPr>
        <w:t>2.1. Здійснювати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охоронні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функції</w:t>
      </w:r>
      <w:r w:rsidRPr="00DF2D23">
        <w:rPr>
          <w:spacing w:val="-4"/>
          <w:sz w:val="24"/>
        </w:rPr>
        <w:t xml:space="preserve"> </w:t>
      </w:r>
      <w:r w:rsidRPr="00DF2D23">
        <w:rPr>
          <w:sz w:val="24"/>
        </w:rPr>
        <w:t>на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території адміністративних будівель та будинку культури с. Теплиця.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690"/>
        </w:tabs>
        <w:ind w:right="105"/>
        <w:rPr>
          <w:sz w:val="24"/>
        </w:rPr>
      </w:pPr>
      <w:r w:rsidRPr="00DF2D23">
        <w:rPr>
          <w:sz w:val="24"/>
        </w:rPr>
        <w:t>2.2. Забезпечувати охорону товарно-матеріальних цінностей, прийнятих під охорону, від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розкрадання.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642"/>
        </w:tabs>
        <w:rPr>
          <w:sz w:val="24"/>
        </w:rPr>
      </w:pPr>
      <w:r w:rsidRPr="00DF2D23">
        <w:rPr>
          <w:sz w:val="24"/>
        </w:rPr>
        <w:t>2.3. Безвідлучно</w:t>
      </w:r>
      <w:r w:rsidRPr="00DF2D23">
        <w:rPr>
          <w:spacing w:val="-2"/>
          <w:sz w:val="24"/>
        </w:rPr>
        <w:t xml:space="preserve"> </w:t>
      </w:r>
      <w:r w:rsidRPr="00DF2D23">
        <w:rPr>
          <w:sz w:val="24"/>
        </w:rPr>
        <w:t>знаходиться</w:t>
      </w:r>
      <w:r w:rsidRPr="00DF2D23">
        <w:rPr>
          <w:spacing w:val="-5"/>
          <w:sz w:val="24"/>
        </w:rPr>
        <w:t xml:space="preserve"> </w:t>
      </w:r>
      <w:r w:rsidRPr="00DF2D23">
        <w:rPr>
          <w:sz w:val="24"/>
        </w:rPr>
        <w:t>на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об’єкті протягом усього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часу</w:t>
      </w:r>
      <w:r w:rsidRPr="00DF2D23">
        <w:rPr>
          <w:spacing w:val="-5"/>
          <w:sz w:val="24"/>
        </w:rPr>
        <w:t xml:space="preserve"> </w:t>
      </w:r>
      <w:r w:rsidRPr="00DF2D23">
        <w:rPr>
          <w:sz w:val="24"/>
        </w:rPr>
        <w:t>чергування.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714"/>
        </w:tabs>
        <w:ind w:right="103"/>
        <w:rPr>
          <w:sz w:val="24"/>
        </w:rPr>
      </w:pPr>
      <w:r w:rsidRPr="00DF2D23">
        <w:rPr>
          <w:sz w:val="24"/>
        </w:rPr>
        <w:t>2.4. Спільно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зі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змінюваним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працівником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та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заступником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сільсього голови з питань роботи виконавчих органів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перевіряє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цілісність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охоронюваних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об’єктів,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замків,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справності</w:t>
      </w:r>
      <w:r w:rsidRPr="00DF2D23">
        <w:rPr>
          <w:spacing w:val="-57"/>
          <w:sz w:val="24"/>
        </w:rPr>
        <w:t xml:space="preserve"> </w:t>
      </w:r>
      <w:r w:rsidRPr="00DF2D23">
        <w:rPr>
          <w:sz w:val="24"/>
        </w:rPr>
        <w:t>сигналізаційних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пристроїв, телефону, освітлення, наявності і справності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протипожежного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інвентарю.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736"/>
        </w:tabs>
        <w:ind w:right="98"/>
        <w:rPr>
          <w:sz w:val="24"/>
        </w:rPr>
      </w:pPr>
      <w:r w:rsidRPr="00DF2D23">
        <w:rPr>
          <w:sz w:val="24"/>
        </w:rPr>
        <w:t>2.5. При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виявленні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несправності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чи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порушень,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сигналізації,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освітлення,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водопроводу,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каналізації,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теплопостачання,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електроустаткування,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поломках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дверей,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вікон,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запірних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пристроїв негайно доповідати особі, якій він підзвітний.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661"/>
        </w:tabs>
        <w:ind w:right="103"/>
        <w:rPr>
          <w:sz w:val="24"/>
        </w:rPr>
      </w:pPr>
      <w:r w:rsidRPr="00DF2D23">
        <w:rPr>
          <w:sz w:val="24"/>
        </w:rPr>
        <w:t>2.6. При виявленні проникнення на об’єкт сторонніх осіб і крадіжки товарно-матеріальних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цінностей,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приймає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міри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збереженню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слідів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та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охорони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місця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злочину,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доповідає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 xml:space="preserve"> сільському голові та викликає поліцію.</w:t>
      </w:r>
    </w:p>
    <w:p w:rsidR="00DF2D23" w:rsidRDefault="00DF2D23" w:rsidP="00B075CE">
      <w:pPr>
        <w:pStyle w:val="ad"/>
        <w:numPr>
          <w:ilvl w:val="1"/>
          <w:numId w:val="3"/>
        </w:numPr>
        <w:tabs>
          <w:tab w:val="left" w:pos="724"/>
        </w:tabs>
        <w:ind w:right="104"/>
        <w:rPr>
          <w:sz w:val="24"/>
        </w:rPr>
      </w:pPr>
    </w:p>
    <w:p w:rsidR="00DF2D23" w:rsidRDefault="00DF2D23" w:rsidP="00B075CE">
      <w:pPr>
        <w:pStyle w:val="ad"/>
        <w:numPr>
          <w:ilvl w:val="1"/>
          <w:numId w:val="3"/>
        </w:numPr>
        <w:tabs>
          <w:tab w:val="left" w:pos="724"/>
        </w:tabs>
        <w:ind w:right="104"/>
        <w:rPr>
          <w:sz w:val="24"/>
        </w:rPr>
      </w:pPr>
    </w:p>
    <w:p w:rsidR="00DF2D23" w:rsidRDefault="00DF2D23" w:rsidP="00B075CE">
      <w:pPr>
        <w:pStyle w:val="ad"/>
        <w:numPr>
          <w:ilvl w:val="1"/>
          <w:numId w:val="3"/>
        </w:numPr>
        <w:tabs>
          <w:tab w:val="left" w:pos="724"/>
        </w:tabs>
        <w:ind w:right="104"/>
        <w:rPr>
          <w:sz w:val="24"/>
        </w:rPr>
      </w:pP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724"/>
        </w:tabs>
        <w:ind w:right="104"/>
        <w:rPr>
          <w:sz w:val="24"/>
        </w:rPr>
      </w:pPr>
      <w:r w:rsidRPr="00DF2D23">
        <w:rPr>
          <w:sz w:val="24"/>
        </w:rPr>
        <w:t>2.7.Забезпечувати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дотримання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встановлених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керівником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правил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пожежної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безпеки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на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об`єктах,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які</w:t>
      </w:r>
      <w:r w:rsidRPr="00DF2D23">
        <w:rPr>
          <w:spacing w:val="2"/>
          <w:sz w:val="24"/>
        </w:rPr>
        <w:t xml:space="preserve"> </w:t>
      </w:r>
      <w:r w:rsidRPr="00DF2D23">
        <w:rPr>
          <w:sz w:val="24"/>
        </w:rPr>
        <w:t>він</w:t>
      </w:r>
      <w:r w:rsidRPr="00DF2D23">
        <w:rPr>
          <w:spacing w:val="2"/>
          <w:sz w:val="24"/>
        </w:rPr>
        <w:t xml:space="preserve"> </w:t>
      </w:r>
      <w:r w:rsidRPr="00DF2D23">
        <w:rPr>
          <w:sz w:val="24"/>
        </w:rPr>
        <w:t>охороняє.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681"/>
        </w:tabs>
        <w:ind w:right="102"/>
        <w:rPr>
          <w:sz w:val="24"/>
        </w:rPr>
      </w:pPr>
      <w:r w:rsidRPr="00DF2D23">
        <w:rPr>
          <w:sz w:val="24"/>
        </w:rPr>
        <w:t>2.8. При виникненні пожежі негайно приймати міри до її гасіння (виконуючи і охоронні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функції), а при неможливості загасити пожежу своїми силами, викликає пожежну охорону,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повідомляє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керівництво сільської ради</w:t>
      </w:r>
      <w:r w:rsidRPr="00DF2D23">
        <w:rPr>
          <w:spacing w:val="2"/>
          <w:sz w:val="24"/>
        </w:rPr>
        <w:t xml:space="preserve"> </w:t>
      </w:r>
      <w:r w:rsidRPr="00DF2D23">
        <w:rPr>
          <w:sz w:val="24"/>
        </w:rPr>
        <w:t>і</w:t>
      </w:r>
      <w:r w:rsidRPr="00DF2D23">
        <w:rPr>
          <w:spacing w:val="-3"/>
          <w:sz w:val="24"/>
        </w:rPr>
        <w:t xml:space="preserve"> </w:t>
      </w:r>
      <w:r w:rsidRPr="00DF2D23">
        <w:rPr>
          <w:sz w:val="24"/>
        </w:rPr>
        <w:t>здійснює охоронні</w:t>
      </w:r>
      <w:r w:rsidRPr="00DF2D23">
        <w:rPr>
          <w:spacing w:val="2"/>
          <w:sz w:val="24"/>
        </w:rPr>
        <w:t xml:space="preserve"> </w:t>
      </w:r>
      <w:r w:rsidRPr="00DF2D23">
        <w:rPr>
          <w:sz w:val="24"/>
        </w:rPr>
        <w:t>функції.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777"/>
        </w:tabs>
        <w:ind w:right="106"/>
        <w:rPr>
          <w:sz w:val="24"/>
        </w:rPr>
      </w:pPr>
      <w:r w:rsidRPr="00DF2D23">
        <w:rPr>
          <w:sz w:val="24"/>
        </w:rPr>
        <w:t>2.9. Самооборонятися відповідно до чинного законодавства, поставивши про це до відома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керівництва.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772"/>
        </w:tabs>
        <w:ind w:right="103"/>
        <w:rPr>
          <w:sz w:val="24"/>
        </w:rPr>
      </w:pPr>
      <w:r w:rsidRPr="00DF2D23">
        <w:rPr>
          <w:sz w:val="24"/>
        </w:rPr>
        <w:t>2.10. Оформляти</w:t>
      </w:r>
      <w:r w:rsidRPr="00DF2D23">
        <w:rPr>
          <w:spacing w:val="12"/>
          <w:sz w:val="24"/>
        </w:rPr>
        <w:t xml:space="preserve"> </w:t>
      </w:r>
      <w:r w:rsidRPr="00DF2D23">
        <w:rPr>
          <w:sz w:val="24"/>
        </w:rPr>
        <w:t>прийом</w:t>
      </w:r>
      <w:r w:rsidRPr="00DF2D23">
        <w:rPr>
          <w:spacing w:val="9"/>
          <w:sz w:val="24"/>
        </w:rPr>
        <w:t xml:space="preserve"> </w:t>
      </w:r>
      <w:r w:rsidRPr="00DF2D23">
        <w:rPr>
          <w:sz w:val="24"/>
        </w:rPr>
        <w:t>і</w:t>
      </w:r>
      <w:r w:rsidRPr="00DF2D23">
        <w:rPr>
          <w:spacing w:val="9"/>
          <w:sz w:val="24"/>
        </w:rPr>
        <w:t xml:space="preserve"> </w:t>
      </w:r>
      <w:r w:rsidRPr="00DF2D23">
        <w:rPr>
          <w:sz w:val="24"/>
        </w:rPr>
        <w:t>здачу</w:t>
      </w:r>
      <w:r w:rsidRPr="00DF2D23">
        <w:rPr>
          <w:spacing w:val="8"/>
          <w:sz w:val="24"/>
        </w:rPr>
        <w:t xml:space="preserve"> </w:t>
      </w:r>
      <w:r w:rsidRPr="00DF2D23">
        <w:rPr>
          <w:sz w:val="24"/>
        </w:rPr>
        <w:t>чергування</w:t>
      </w:r>
      <w:r w:rsidRPr="00DF2D23">
        <w:rPr>
          <w:spacing w:val="12"/>
          <w:sz w:val="24"/>
        </w:rPr>
        <w:t xml:space="preserve"> </w:t>
      </w:r>
      <w:r w:rsidRPr="00DF2D23">
        <w:rPr>
          <w:sz w:val="24"/>
        </w:rPr>
        <w:t>відповідним</w:t>
      </w:r>
      <w:r w:rsidRPr="00DF2D23">
        <w:rPr>
          <w:spacing w:val="11"/>
          <w:sz w:val="24"/>
        </w:rPr>
        <w:t xml:space="preserve"> </w:t>
      </w:r>
      <w:r w:rsidRPr="00DF2D23">
        <w:rPr>
          <w:sz w:val="24"/>
        </w:rPr>
        <w:t>записом</w:t>
      </w:r>
      <w:r w:rsidRPr="00DF2D23">
        <w:rPr>
          <w:spacing w:val="10"/>
          <w:sz w:val="24"/>
        </w:rPr>
        <w:t xml:space="preserve"> </w:t>
      </w:r>
      <w:r w:rsidRPr="00DF2D23">
        <w:rPr>
          <w:sz w:val="24"/>
        </w:rPr>
        <w:t>у</w:t>
      </w:r>
      <w:r w:rsidRPr="00DF2D23">
        <w:rPr>
          <w:spacing w:val="7"/>
          <w:sz w:val="24"/>
        </w:rPr>
        <w:t xml:space="preserve"> </w:t>
      </w:r>
      <w:r w:rsidRPr="00DF2D23">
        <w:rPr>
          <w:sz w:val="24"/>
        </w:rPr>
        <w:t>журналі,</w:t>
      </w:r>
      <w:r w:rsidRPr="00DF2D23">
        <w:rPr>
          <w:spacing w:val="9"/>
          <w:sz w:val="24"/>
        </w:rPr>
        <w:t xml:space="preserve"> </w:t>
      </w:r>
      <w:r w:rsidRPr="00DF2D23">
        <w:rPr>
          <w:sz w:val="24"/>
        </w:rPr>
        <w:t>робити</w:t>
      </w:r>
      <w:r w:rsidRPr="00DF2D23">
        <w:rPr>
          <w:spacing w:val="9"/>
          <w:sz w:val="24"/>
        </w:rPr>
        <w:t xml:space="preserve"> </w:t>
      </w:r>
      <w:r w:rsidRPr="00DF2D23">
        <w:rPr>
          <w:sz w:val="24"/>
        </w:rPr>
        <w:t>оцінки</w:t>
      </w:r>
      <w:r w:rsidRPr="00DF2D23">
        <w:rPr>
          <w:spacing w:val="-57"/>
          <w:sz w:val="24"/>
        </w:rPr>
        <w:t xml:space="preserve">      </w:t>
      </w:r>
      <w:r w:rsidRPr="00DF2D23">
        <w:rPr>
          <w:sz w:val="24"/>
        </w:rPr>
        <w:t>і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зауваження в</w:t>
      </w:r>
      <w:r w:rsidRPr="00DF2D23">
        <w:rPr>
          <w:spacing w:val="-3"/>
          <w:sz w:val="24"/>
        </w:rPr>
        <w:t xml:space="preserve"> </w:t>
      </w:r>
      <w:r w:rsidRPr="00DF2D23">
        <w:rPr>
          <w:sz w:val="24"/>
        </w:rPr>
        <w:t>книзі</w:t>
      </w:r>
      <w:r w:rsidRPr="00DF2D23">
        <w:rPr>
          <w:spacing w:val="-3"/>
          <w:sz w:val="24"/>
        </w:rPr>
        <w:t xml:space="preserve"> </w:t>
      </w:r>
      <w:r w:rsidRPr="00DF2D23">
        <w:rPr>
          <w:sz w:val="24"/>
        </w:rPr>
        <w:t>пожежної</w:t>
      </w:r>
      <w:r w:rsidRPr="00DF2D23">
        <w:rPr>
          <w:spacing w:val="2"/>
          <w:sz w:val="24"/>
        </w:rPr>
        <w:t xml:space="preserve"> </w:t>
      </w:r>
      <w:r w:rsidRPr="00DF2D23">
        <w:rPr>
          <w:sz w:val="24"/>
        </w:rPr>
        <w:t>безпеки.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642"/>
        </w:tabs>
        <w:ind w:right="104"/>
        <w:rPr>
          <w:sz w:val="24"/>
        </w:rPr>
      </w:pPr>
      <w:r w:rsidRPr="00DF2D23">
        <w:rPr>
          <w:sz w:val="24"/>
        </w:rPr>
        <w:t>2.11. Здійснювати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робочий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час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контроль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за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ввезенням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та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вивезенням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(внесенням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та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винесенням)</w:t>
      </w:r>
      <w:r w:rsidRPr="00DF2D23">
        <w:rPr>
          <w:spacing w:val="-4"/>
          <w:sz w:val="24"/>
        </w:rPr>
        <w:t xml:space="preserve"> </w:t>
      </w:r>
      <w:r w:rsidRPr="00DF2D23">
        <w:rPr>
          <w:sz w:val="24"/>
        </w:rPr>
        <w:t>товарно-матеріальних цінностей</w:t>
      </w:r>
      <w:r w:rsidRPr="00DF2D23">
        <w:rPr>
          <w:spacing w:val="-4"/>
          <w:sz w:val="24"/>
        </w:rPr>
        <w:t xml:space="preserve"> </w:t>
      </w:r>
      <w:r w:rsidRPr="00DF2D23">
        <w:rPr>
          <w:sz w:val="24"/>
        </w:rPr>
        <w:t>з</w:t>
      </w:r>
      <w:r w:rsidRPr="00DF2D23">
        <w:rPr>
          <w:spacing w:val="-3"/>
          <w:sz w:val="24"/>
        </w:rPr>
        <w:t xml:space="preserve"> </w:t>
      </w:r>
      <w:r w:rsidRPr="00DF2D23">
        <w:rPr>
          <w:sz w:val="24"/>
        </w:rPr>
        <w:t>території сільської ради та будинку культури села Теплиця,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згідно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встановлених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правил.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762"/>
        </w:tabs>
        <w:ind w:right="101"/>
        <w:rPr>
          <w:sz w:val="24"/>
        </w:rPr>
      </w:pPr>
      <w:r w:rsidRPr="00DF2D23">
        <w:rPr>
          <w:sz w:val="24"/>
        </w:rPr>
        <w:t>2.12. У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випадку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неприбуття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зміни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у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встановлений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час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доповідати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це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свого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безпосереднього керівника і залишається на об’єкті до відповідного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розпорядження.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762"/>
        </w:tabs>
        <w:ind w:left="761" w:hanging="661"/>
        <w:rPr>
          <w:sz w:val="24"/>
        </w:rPr>
      </w:pPr>
      <w:r w:rsidRPr="00DF2D23">
        <w:rPr>
          <w:sz w:val="24"/>
        </w:rPr>
        <w:t>2.13. Не</w:t>
      </w:r>
      <w:r w:rsidRPr="00DF2D23">
        <w:rPr>
          <w:spacing w:val="-4"/>
          <w:sz w:val="24"/>
        </w:rPr>
        <w:t xml:space="preserve"> </w:t>
      </w:r>
      <w:r w:rsidRPr="00DF2D23">
        <w:rPr>
          <w:sz w:val="24"/>
        </w:rPr>
        <w:t>покидати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самовільно</w:t>
      </w:r>
      <w:r w:rsidRPr="00DF2D23">
        <w:rPr>
          <w:spacing w:val="58"/>
          <w:sz w:val="24"/>
        </w:rPr>
        <w:t xml:space="preserve"> </w:t>
      </w:r>
      <w:r w:rsidRPr="00DF2D23">
        <w:rPr>
          <w:sz w:val="24"/>
        </w:rPr>
        <w:t>об`єкт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охорони.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762"/>
        </w:tabs>
        <w:ind w:left="761" w:hanging="661"/>
        <w:rPr>
          <w:sz w:val="24"/>
        </w:rPr>
      </w:pPr>
      <w:r w:rsidRPr="00DF2D23">
        <w:rPr>
          <w:sz w:val="24"/>
        </w:rPr>
        <w:t>2.14. Бути ввічливим, вміти</w:t>
      </w:r>
      <w:r w:rsidRPr="00DF2D23">
        <w:rPr>
          <w:spacing w:val="2"/>
          <w:sz w:val="24"/>
        </w:rPr>
        <w:t xml:space="preserve"> </w:t>
      </w:r>
      <w:r w:rsidRPr="00DF2D23">
        <w:rPr>
          <w:sz w:val="24"/>
        </w:rPr>
        <w:t>коректно знаходити</w:t>
      </w:r>
      <w:r w:rsidRPr="00DF2D23">
        <w:rPr>
          <w:spacing w:val="-2"/>
          <w:sz w:val="24"/>
        </w:rPr>
        <w:t xml:space="preserve"> </w:t>
      </w:r>
      <w:r w:rsidRPr="00DF2D23">
        <w:rPr>
          <w:sz w:val="24"/>
        </w:rPr>
        <w:t>вихід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із</w:t>
      </w:r>
      <w:r w:rsidRPr="00DF2D23">
        <w:rPr>
          <w:spacing w:val="-2"/>
          <w:sz w:val="24"/>
        </w:rPr>
        <w:t xml:space="preserve"> </w:t>
      </w:r>
      <w:r w:rsidRPr="00DF2D23">
        <w:rPr>
          <w:sz w:val="24"/>
        </w:rPr>
        <w:t>конфліктних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ситуацій.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777"/>
        </w:tabs>
        <w:ind w:right="103"/>
        <w:rPr>
          <w:sz w:val="24"/>
        </w:rPr>
      </w:pPr>
      <w:r w:rsidRPr="00DF2D23">
        <w:rPr>
          <w:sz w:val="24"/>
        </w:rPr>
        <w:t>2.15. У зовнішньому вигляді і поведінці, постійно дотримуватися відповідної форми одягу.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762"/>
        </w:tabs>
        <w:ind w:left="761" w:hanging="661"/>
        <w:rPr>
          <w:sz w:val="24"/>
        </w:rPr>
      </w:pPr>
      <w:r w:rsidRPr="00DF2D23">
        <w:rPr>
          <w:sz w:val="24"/>
        </w:rPr>
        <w:t>2.16. Дотримуватися</w:t>
      </w:r>
      <w:r w:rsidRPr="00DF2D23">
        <w:rPr>
          <w:spacing w:val="-2"/>
          <w:sz w:val="24"/>
        </w:rPr>
        <w:t xml:space="preserve"> </w:t>
      </w:r>
      <w:r w:rsidRPr="00DF2D23">
        <w:rPr>
          <w:sz w:val="24"/>
        </w:rPr>
        <w:t>розпорядку</w:t>
      </w:r>
      <w:r w:rsidRPr="00DF2D23">
        <w:rPr>
          <w:spacing w:val="-6"/>
          <w:sz w:val="24"/>
        </w:rPr>
        <w:t xml:space="preserve"> </w:t>
      </w:r>
      <w:r w:rsidRPr="00DF2D23">
        <w:rPr>
          <w:sz w:val="24"/>
        </w:rPr>
        <w:t>трудового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дня.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762"/>
        </w:tabs>
        <w:ind w:left="761" w:hanging="661"/>
        <w:rPr>
          <w:sz w:val="24"/>
        </w:rPr>
      </w:pPr>
      <w:r w:rsidRPr="00DF2D23">
        <w:rPr>
          <w:sz w:val="24"/>
        </w:rPr>
        <w:t>2.17. Тримати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робоче</w:t>
      </w:r>
      <w:r w:rsidRPr="00DF2D23">
        <w:rPr>
          <w:spacing w:val="-4"/>
          <w:sz w:val="24"/>
        </w:rPr>
        <w:t xml:space="preserve"> </w:t>
      </w:r>
      <w:r w:rsidRPr="00DF2D23">
        <w:rPr>
          <w:sz w:val="24"/>
        </w:rPr>
        <w:t>місце і довірену</w:t>
      </w:r>
      <w:r w:rsidRPr="00DF2D23">
        <w:rPr>
          <w:spacing w:val="-5"/>
          <w:sz w:val="24"/>
        </w:rPr>
        <w:t xml:space="preserve"> </w:t>
      </w:r>
      <w:r w:rsidRPr="00DF2D23">
        <w:rPr>
          <w:sz w:val="24"/>
        </w:rPr>
        <w:t>техніку</w:t>
      </w:r>
      <w:r w:rsidRPr="00DF2D23">
        <w:rPr>
          <w:spacing w:val="-3"/>
          <w:sz w:val="24"/>
        </w:rPr>
        <w:t xml:space="preserve"> </w:t>
      </w:r>
      <w:r w:rsidRPr="00DF2D23">
        <w:rPr>
          <w:sz w:val="24"/>
        </w:rPr>
        <w:t>в</w:t>
      </w:r>
      <w:r w:rsidRPr="00DF2D23">
        <w:rPr>
          <w:spacing w:val="2"/>
          <w:sz w:val="24"/>
        </w:rPr>
        <w:t xml:space="preserve"> </w:t>
      </w:r>
      <w:r w:rsidRPr="00DF2D23">
        <w:rPr>
          <w:sz w:val="24"/>
        </w:rPr>
        <w:t>чистоті</w:t>
      </w:r>
      <w:r w:rsidRPr="00DF2D23">
        <w:rPr>
          <w:spacing w:val="2"/>
          <w:sz w:val="24"/>
        </w:rPr>
        <w:t xml:space="preserve"> </w:t>
      </w:r>
      <w:r w:rsidRPr="00DF2D23">
        <w:rPr>
          <w:sz w:val="24"/>
        </w:rPr>
        <w:t>і працездатному</w:t>
      </w:r>
      <w:r w:rsidRPr="00DF2D23">
        <w:rPr>
          <w:spacing w:val="-3"/>
          <w:sz w:val="24"/>
        </w:rPr>
        <w:t xml:space="preserve"> </w:t>
      </w:r>
      <w:r w:rsidRPr="00DF2D23">
        <w:rPr>
          <w:sz w:val="24"/>
        </w:rPr>
        <w:t>стані.</w:t>
      </w:r>
    </w:p>
    <w:p w:rsidR="00B075CE" w:rsidRPr="00DF2D23" w:rsidRDefault="00B075CE" w:rsidP="00B075CE">
      <w:pPr>
        <w:pStyle w:val="ad"/>
        <w:numPr>
          <w:ilvl w:val="1"/>
          <w:numId w:val="3"/>
        </w:numPr>
        <w:tabs>
          <w:tab w:val="left" w:pos="805"/>
        </w:tabs>
        <w:ind w:right="101"/>
        <w:rPr>
          <w:sz w:val="24"/>
        </w:rPr>
      </w:pPr>
      <w:r w:rsidRPr="00DF2D23">
        <w:rPr>
          <w:sz w:val="24"/>
        </w:rPr>
        <w:t>2.18. Виконувати всі інші вказівки безпосереднього керівника та сільського голови, що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стосуються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його роботи.</w:t>
      </w:r>
    </w:p>
    <w:p w:rsidR="00B075CE" w:rsidRPr="00DF2D23" w:rsidRDefault="00B075CE" w:rsidP="00B075CE">
      <w:pPr>
        <w:pStyle w:val="ab"/>
        <w:rPr>
          <w:sz w:val="16"/>
          <w:lang w:val="uk-UA"/>
        </w:rPr>
      </w:pPr>
    </w:p>
    <w:p w:rsidR="00B075CE" w:rsidRPr="00DF2D23" w:rsidRDefault="00B075CE" w:rsidP="00B075CE">
      <w:pPr>
        <w:pStyle w:val="ab"/>
        <w:widowControl w:val="0"/>
        <w:numPr>
          <w:ilvl w:val="0"/>
          <w:numId w:val="5"/>
        </w:numPr>
        <w:autoSpaceDE w:val="0"/>
        <w:autoSpaceDN w:val="0"/>
        <w:spacing w:after="0"/>
        <w:ind w:left="284"/>
        <w:jc w:val="center"/>
        <w:rPr>
          <w:b/>
          <w:sz w:val="28"/>
          <w:szCs w:val="28"/>
          <w:lang w:val="uk-UA"/>
        </w:rPr>
      </w:pPr>
      <w:r w:rsidRPr="00DF2D23">
        <w:rPr>
          <w:b/>
          <w:sz w:val="28"/>
          <w:szCs w:val="28"/>
          <w:lang w:val="uk-UA"/>
        </w:rPr>
        <w:t>Права</w:t>
      </w:r>
    </w:p>
    <w:p w:rsidR="00B075CE" w:rsidRPr="00DF2D23" w:rsidRDefault="00B075CE" w:rsidP="00B075CE">
      <w:pPr>
        <w:pStyle w:val="ab"/>
        <w:rPr>
          <w:lang w:val="uk-UA"/>
        </w:rPr>
      </w:pPr>
      <w:r w:rsidRPr="00DF2D23">
        <w:rPr>
          <w:lang w:val="uk-UA"/>
        </w:rPr>
        <w:t>Сторож</w:t>
      </w:r>
      <w:r w:rsidRPr="00DF2D23">
        <w:rPr>
          <w:spacing w:val="-2"/>
          <w:lang w:val="uk-UA"/>
        </w:rPr>
        <w:t xml:space="preserve"> </w:t>
      </w:r>
      <w:r w:rsidRPr="00DF2D23">
        <w:rPr>
          <w:lang w:val="uk-UA"/>
        </w:rPr>
        <w:t>має</w:t>
      </w:r>
      <w:r w:rsidRPr="00DF2D23">
        <w:rPr>
          <w:spacing w:val="-1"/>
          <w:lang w:val="uk-UA"/>
        </w:rPr>
        <w:t xml:space="preserve"> </w:t>
      </w:r>
      <w:r w:rsidRPr="00DF2D23">
        <w:rPr>
          <w:lang w:val="uk-UA"/>
        </w:rPr>
        <w:t>право:</w:t>
      </w:r>
    </w:p>
    <w:p w:rsidR="00B075CE" w:rsidRPr="00DF2D23" w:rsidRDefault="00B075CE" w:rsidP="00B075CE">
      <w:pPr>
        <w:tabs>
          <w:tab w:val="left" w:pos="647"/>
        </w:tabs>
        <w:ind w:right="105"/>
        <w:rPr>
          <w:lang w:val="uk-UA"/>
        </w:rPr>
      </w:pPr>
      <w:r w:rsidRPr="00DF2D23">
        <w:rPr>
          <w:lang w:val="uk-UA"/>
        </w:rPr>
        <w:t xml:space="preserve">      3.1. Знайомитися з документами, що визначають його права й обов’язки по займаній посаді,</w:t>
      </w:r>
      <w:r w:rsidRPr="00DF2D23">
        <w:rPr>
          <w:spacing w:val="-57"/>
          <w:lang w:val="uk-UA"/>
        </w:rPr>
        <w:t xml:space="preserve"> </w:t>
      </w:r>
      <w:r w:rsidRPr="00DF2D23">
        <w:rPr>
          <w:lang w:val="uk-UA"/>
        </w:rPr>
        <w:t>критерії</w:t>
      </w:r>
      <w:r w:rsidRPr="00DF2D23">
        <w:rPr>
          <w:spacing w:val="-1"/>
          <w:lang w:val="uk-UA"/>
        </w:rPr>
        <w:t xml:space="preserve"> </w:t>
      </w:r>
      <w:r w:rsidRPr="00DF2D23">
        <w:rPr>
          <w:lang w:val="uk-UA"/>
        </w:rPr>
        <w:t>оцінки</w:t>
      </w:r>
      <w:r w:rsidRPr="00DF2D23">
        <w:rPr>
          <w:spacing w:val="3"/>
          <w:lang w:val="uk-UA"/>
        </w:rPr>
        <w:t xml:space="preserve"> </w:t>
      </w:r>
      <w:r w:rsidRPr="00DF2D23">
        <w:rPr>
          <w:lang w:val="uk-UA"/>
        </w:rPr>
        <w:t>якості виконання посадових</w:t>
      </w:r>
      <w:r w:rsidRPr="00DF2D23">
        <w:rPr>
          <w:spacing w:val="2"/>
          <w:lang w:val="uk-UA"/>
        </w:rPr>
        <w:t xml:space="preserve"> </w:t>
      </w:r>
      <w:r w:rsidRPr="00DF2D23">
        <w:rPr>
          <w:lang w:val="uk-UA"/>
        </w:rPr>
        <w:t>обов’язків.</w:t>
      </w:r>
    </w:p>
    <w:p w:rsidR="00B075CE" w:rsidRPr="00DF2D23" w:rsidRDefault="00B075CE" w:rsidP="00B075CE">
      <w:pPr>
        <w:pStyle w:val="ad"/>
        <w:numPr>
          <w:ilvl w:val="1"/>
          <w:numId w:val="5"/>
        </w:numPr>
        <w:tabs>
          <w:tab w:val="left" w:pos="765"/>
        </w:tabs>
        <w:ind w:right="102"/>
        <w:rPr>
          <w:sz w:val="24"/>
        </w:rPr>
      </w:pPr>
      <w:r w:rsidRPr="00DF2D23">
        <w:rPr>
          <w:sz w:val="24"/>
        </w:rPr>
        <w:t>3.2. Повідомляти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безпосередньому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керівнику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усі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недоліки,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виявлені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у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процесі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виконання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своїх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посадових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обов’язків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і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вносити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пропозиції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по</w:t>
      </w:r>
      <w:r w:rsidRPr="00DF2D23">
        <w:rPr>
          <w:spacing w:val="-3"/>
          <w:sz w:val="24"/>
        </w:rPr>
        <w:t xml:space="preserve"> </w:t>
      </w:r>
      <w:r w:rsidRPr="00DF2D23">
        <w:rPr>
          <w:sz w:val="24"/>
        </w:rPr>
        <w:t>їх</w:t>
      </w:r>
      <w:r w:rsidRPr="00DF2D23">
        <w:rPr>
          <w:spacing w:val="4"/>
          <w:sz w:val="24"/>
        </w:rPr>
        <w:t xml:space="preserve"> </w:t>
      </w:r>
      <w:r w:rsidRPr="00DF2D23">
        <w:rPr>
          <w:sz w:val="24"/>
        </w:rPr>
        <w:t>усуненню.</w:t>
      </w:r>
    </w:p>
    <w:p w:rsidR="00B075CE" w:rsidRPr="00DF2D23" w:rsidRDefault="00B075CE" w:rsidP="00B075CE">
      <w:pPr>
        <w:pStyle w:val="ad"/>
        <w:numPr>
          <w:ilvl w:val="1"/>
          <w:numId w:val="5"/>
        </w:numPr>
        <w:tabs>
          <w:tab w:val="left" w:pos="777"/>
        </w:tabs>
        <w:ind w:right="105"/>
        <w:rPr>
          <w:sz w:val="24"/>
        </w:rPr>
      </w:pPr>
      <w:r w:rsidRPr="00DF2D23">
        <w:rPr>
          <w:sz w:val="24"/>
        </w:rPr>
        <w:t>3.3. Вносити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безпосередньому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керівникові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пропозиції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щодо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удосконалення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роботи,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пов’язаної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з виконанням обов’язків</w:t>
      </w:r>
      <w:r w:rsidRPr="00DF2D23">
        <w:rPr>
          <w:spacing w:val="-4"/>
          <w:sz w:val="24"/>
        </w:rPr>
        <w:t xml:space="preserve"> </w:t>
      </w:r>
      <w:r w:rsidRPr="00DF2D23">
        <w:rPr>
          <w:sz w:val="24"/>
        </w:rPr>
        <w:t>передбачених</w:t>
      </w:r>
      <w:r w:rsidRPr="00DF2D23">
        <w:rPr>
          <w:spacing w:val="2"/>
          <w:sz w:val="24"/>
        </w:rPr>
        <w:t xml:space="preserve"> </w:t>
      </w:r>
      <w:r w:rsidRPr="00DF2D23">
        <w:rPr>
          <w:sz w:val="24"/>
        </w:rPr>
        <w:t>цією посадовою інструкцією.</w:t>
      </w:r>
    </w:p>
    <w:p w:rsidR="00B075CE" w:rsidRPr="00DF2D23" w:rsidRDefault="00B075CE" w:rsidP="00B075CE">
      <w:pPr>
        <w:pStyle w:val="ab"/>
        <w:rPr>
          <w:lang w:val="uk-UA"/>
        </w:rPr>
      </w:pPr>
    </w:p>
    <w:p w:rsidR="00B075CE" w:rsidRPr="00DF2D23" w:rsidRDefault="00B075CE" w:rsidP="00B075CE">
      <w:pPr>
        <w:pStyle w:val="Heading1"/>
        <w:numPr>
          <w:ilvl w:val="0"/>
          <w:numId w:val="5"/>
        </w:numPr>
        <w:tabs>
          <w:tab w:val="left" w:pos="3976"/>
        </w:tabs>
        <w:ind w:left="3975" w:hanging="282"/>
        <w:jc w:val="left"/>
      </w:pPr>
      <w:r w:rsidRPr="00DF2D23">
        <w:t>Відповідальність</w:t>
      </w:r>
    </w:p>
    <w:p w:rsidR="00B075CE" w:rsidRPr="00DF2D23" w:rsidRDefault="00B075CE" w:rsidP="00B075CE">
      <w:pPr>
        <w:pStyle w:val="ab"/>
        <w:spacing w:line="270" w:lineRule="exact"/>
        <w:rPr>
          <w:lang w:val="uk-UA"/>
        </w:rPr>
      </w:pPr>
      <w:r w:rsidRPr="00DF2D23">
        <w:rPr>
          <w:lang w:val="uk-UA"/>
        </w:rPr>
        <w:t>Сторож несе</w:t>
      </w:r>
      <w:r w:rsidRPr="00DF2D23">
        <w:rPr>
          <w:spacing w:val="-3"/>
          <w:lang w:val="uk-UA"/>
        </w:rPr>
        <w:t xml:space="preserve"> </w:t>
      </w:r>
      <w:r w:rsidRPr="00DF2D23">
        <w:rPr>
          <w:lang w:val="uk-UA"/>
        </w:rPr>
        <w:t>відповідальність:</w:t>
      </w:r>
    </w:p>
    <w:p w:rsidR="00B075CE" w:rsidRPr="00DF2D23" w:rsidRDefault="00B075CE" w:rsidP="00B075CE">
      <w:pPr>
        <w:pStyle w:val="ad"/>
        <w:numPr>
          <w:ilvl w:val="1"/>
          <w:numId w:val="2"/>
        </w:numPr>
        <w:tabs>
          <w:tab w:val="left" w:pos="652"/>
        </w:tabs>
        <w:ind w:right="104"/>
        <w:rPr>
          <w:sz w:val="24"/>
        </w:rPr>
      </w:pPr>
      <w:r w:rsidRPr="00DF2D23">
        <w:rPr>
          <w:sz w:val="24"/>
        </w:rPr>
        <w:t>4.1.За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невиконання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та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неналежне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виконання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своїх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посадових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обов’язків,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передбачених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даною посадовою інструкцією, у межах, визначених чинним законодавством України про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працю.</w:t>
      </w:r>
    </w:p>
    <w:p w:rsidR="00B075CE" w:rsidRPr="00DF2D23" w:rsidRDefault="00B075CE" w:rsidP="00B075CE">
      <w:pPr>
        <w:pStyle w:val="ad"/>
        <w:numPr>
          <w:ilvl w:val="1"/>
          <w:numId w:val="2"/>
        </w:numPr>
        <w:tabs>
          <w:tab w:val="left" w:pos="582"/>
        </w:tabs>
        <w:ind w:right="103"/>
        <w:rPr>
          <w:sz w:val="24"/>
        </w:rPr>
      </w:pPr>
      <w:r w:rsidRPr="00DF2D23">
        <w:rPr>
          <w:sz w:val="24"/>
        </w:rPr>
        <w:t>4.2. За недотримання правил внутрішнього трудового розпорядку, охорони праці, техніки безпеки, виробничої санітарії та протипожежного захисту.</w:t>
      </w:r>
    </w:p>
    <w:p w:rsidR="00B075CE" w:rsidRPr="00DF2D23" w:rsidRDefault="00B075CE" w:rsidP="00B075CE">
      <w:pPr>
        <w:pStyle w:val="ad"/>
        <w:numPr>
          <w:ilvl w:val="1"/>
          <w:numId w:val="2"/>
        </w:numPr>
        <w:tabs>
          <w:tab w:val="left" w:pos="582"/>
        </w:tabs>
        <w:ind w:right="103"/>
        <w:rPr>
          <w:sz w:val="24"/>
        </w:rPr>
      </w:pPr>
      <w:r w:rsidRPr="00DF2D23">
        <w:rPr>
          <w:sz w:val="24"/>
        </w:rPr>
        <w:t>4.3. За розголошення інформації про сільську раду та будинок культури с. Теплиця, що не підлягає розголошенню.</w:t>
      </w:r>
    </w:p>
    <w:p w:rsidR="00B075CE" w:rsidRPr="00DF2D23" w:rsidRDefault="00B075CE" w:rsidP="00B075CE">
      <w:pPr>
        <w:pStyle w:val="ad"/>
        <w:numPr>
          <w:ilvl w:val="1"/>
          <w:numId w:val="2"/>
        </w:numPr>
        <w:tabs>
          <w:tab w:val="left" w:pos="582"/>
        </w:tabs>
        <w:ind w:right="103"/>
        <w:rPr>
          <w:sz w:val="24"/>
        </w:rPr>
      </w:pPr>
      <w:r w:rsidRPr="00DF2D23">
        <w:rPr>
          <w:sz w:val="24"/>
        </w:rPr>
        <w:t>4.4. За правопорушення, скоєні в процесі своєї діяльності, в межах, встановлених чинним адміністративним, кримінальним та цивільним законодавством.</w:t>
      </w:r>
    </w:p>
    <w:p w:rsidR="00B075CE" w:rsidRPr="00DF2D23" w:rsidRDefault="00B075CE" w:rsidP="00B075CE">
      <w:pPr>
        <w:pStyle w:val="ad"/>
        <w:numPr>
          <w:ilvl w:val="1"/>
          <w:numId w:val="2"/>
        </w:numPr>
        <w:tabs>
          <w:tab w:val="left" w:pos="582"/>
        </w:tabs>
        <w:ind w:right="103"/>
        <w:rPr>
          <w:sz w:val="24"/>
        </w:rPr>
      </w:pPr>
      <w:r w:rsidRPr="00DF2D23">
        <w:rPr>
          <w:sz w:val="24"/>
        </w:rPr>
        <w:t>4.5. За завдання матеріального збитку сільській раді та будинку культури с. Теплиця в межах, встановлених чинним адміністративним, кримінальним та цивільним законодавством.</w:t>
      </w:r>
    </w:p>
    <w:p w:rsidR="00B075CE" w:rsidRPr="00DF2D23" w:rsidRDefault="00B075CE" w:rsidP="00B075CE">
      <w:pPr>
        <w:pStyle w:val="ad"/>
        <w:numPr>
          <w:ilvl w:val="1"/>
          <w:numId w:val="2"/>
        </w:numPr>
        <w:tabs>
          <w:tab w:val="left" w:pos="582"/>
        </w:tabs>
        <w:ind w:right="103"/>
        <w:rPr>
          <w:sz w:val="24"/>
        </w:rPr>
      </w:pPr>
      <w:r w:rsidRPr="00DF2D23">
        <w:rPr>
          <w:sz w:val="24"/>
        </w:rPr>
        <w:t>4.6. За неправомірне використання наданих службових повноважень, а також використання їх в особистих цілях.</w:t>
      </w:r>
    </w:p>
    <w:p w:rsidR="00B075CE" w:rsidRDefault="00B075CE" w:rsidP="00B075CE">
      <w:pPr>
        <w:pStyle w:val="ab"/>
        <w:rPr>
          <w:lang w:val="uk-UA"/>
        </w:rPr>
      </w:pPr>
    </w:p>
    <w:p w:rsidR="00E12AAB" w:rsidRDefault="00E12AAB" w:rsidP="00B075CE">
      <w:pPr>
        <w:pStyle w:val="ab"/>
        <w:rPr>
          <w:lang w:val="uk-UA"/>
        </w:rPr>
      </w:pPr>
    </w:p>
    <w:p w:rsidR="00E12AAB" w:rsidRDefault="00E12AAB" w:rsidP="00B075CE">
      <w:pPr>
        <w:pStyle w:val="ab"/>
        <w:rPr>
          <w:lang w:val="uk-UA"/>
        </w:rPr>
      </w:pPr>
    </w:p>
    <w:p w:rsidR="00E12AAB" w:rsidRDefault="00E12AAB" w:rsidP="00B075CE">
      <w:pPr>
        <w:pStyle w:val="ab"/>
        <w:rPr>
          <w:lang w:val="uk-UA"/>
        </w:rPr>
      </w:pPr>
    </w:p>
    <w:p w:rsidR="00E12AAB" w:rsidRPr="00DF2D23" w:rsidRDefault="00E12AAB" w:rsidP="00B075CE">
      <w:pPr>
        <w:pStyle w:val="ab"/>
        <w:rPr>
          <w:lang w:val="uk-UA"/>
        </w:rPr>
      </w:pPr>
    </w:p>
    <w:p w:rsidR="00B075CE" w:rsidRPr="00DF2D23" w:rsidRDefault="00B075CE" w:rsidP="00B075CE">
      <w:pPr>
        <w:pStyle w:val="Heading1"/>
        <w:numPr>
          <w:ilvl w:val="0"/>
          <w:numId w:val="5"/>
        </w:numPr>
        <w:tabs>
          <w:tab w:val="left" w:pos="4113"/>
        </w:tabs>
        <w:ind w:left="4112" w:hanging="282"/>
        <w:jc w:val="left"/>
      </w:pPr>
      <w:r w:rsidRPr="00DF2D23">
        <w:t>Повинен</w:t>
      </w:r>
      <w:r w:rsidRPr="00DF2D23">
        <w:rPr>
          <w:spacing w:val="-2"/>
        </w:rPr>
        <w:t xml:space="preserve"> </w:t>
      </w:r>
      <w:r w:rsidRPr="00DF2D23">
        <w:t>знати</w:t>
      </w:r>
    </w:p>
    <w:p w:rsidR="00B075CE" w:rsidRPr="00DF2D23" w:rsidRDefault="00B075CE" w:rsidP="00B075CE">
      <w:pPr>
        <w:pStyle w:val="ab"/>
        <w:rPr>
          <w:lang w:val="uk-UA"/>
        </w:rPr>
      </w:pPr>
      <w:r w:rsidRPr="00DF2D23">
        <w:rPr>
          <w:lang w:val="uk-UA"/>
        </w:rPr>
        <w:t>Сторож</w:t>
      </w:r>
      <w:r w:rsidRPr="00DF2D23">
        <w:rPr>
          <w:spacing w:val="-1"/>
          <w:lang w:val="uk-UA"/>
        </w:rPr>
        <w:t xml:space="preserve"> </w:t>
      </w:r>
      <w:r w:rsidRPr="00DF2D23">
        <w:rPr>
          <w:lang w:val="uk-UA"/>
        </w:rPr>
        <w:t>повинен знати:</w:t>
      </w:r>
    </w:p>
    <w:p w:rsidR="00545E89" w:rsidRPr="00E12AAB" w:rsidRDefault="00B075CE" w:rsidP="00E12AAB">
      <w:pPr>
        <w:pStyle w:val="ad"/>
        <w:numPr>
          <w:ilvl w:val="1"/>
          <w:numId w:val="1"/>
        </w:numPr>
        <w:tabs>
          <w:tab w:val="left" w:pos="689"/>
          <w:tab w:val="left" w:pos="690"/>
        </w:tabs>
        <w:ind w:right="104"/>
        <w:rPr>
          <w:sz w:val="24"/>
        </w:rPr>
      </w:pPr>
      <w:r w:rsidRPr="00DF2D23">
        <w:rPr>
          <w:sz w:val="24"/>
        </w:rPr>
        <w:t>5.1. Методичні,</w:t>
      </w:r>
      <w:r w:rsidRPr="00DF2D23">
        <w:rPr>
          <w:spacing w:val="46"/>
          <w:sz w:val="24"/>
        </w:rPr>
        <w:t xml:space="preserve"> </w:t>
      </w:r>
      <w:r w:rsidRPr="00DF2D23">
        <w:rPr>
          <w:sz w:val="24"/>
        </w:rPr>
        <w:t>нормативні</w:t>
      </w:r>
      <w:r w:rsidRPr="00DF2D23">
        <w:rPr>
          <w:spacing w:val="49"/>
          <w:sz w:val="24"/>
        </w:rPr>
        <w:t xml:space="preserve"> </w:t>
      </w:r>
      <w:r w:rsidRPr="00DF2D23">
        <w:rPr>
          <w:sz w:val="24"/>
        </w:rPr>
        <w:t>й</w:t>
      </w:r>
      <w:r w:rsidRPr="00DF2D23">
        <w:rPr>
          <w:spacing w:val="47"/>
          <w:sz w:val="24"/>
        </w:rPr>
        <w:t xml:space="preserve"> </w:t>
      </w:r>
      <w:r w:rsidRPr="00DF2D23">
        <w:rPr>
          <w:sz w:val="24"/>
        </w:rPr>
        <w:t>інші</w:t>
      </w:r>
      <w:r w:rsidRPr="00DF2D23">
        <w:rPr>
          <w:spacing w:val="46"/>
          <w:sz w:val="24"/>
        </w:rPr>
        <w:t xml:space="preserve"> </w:t>
      </w:r>
      <w:r w:rsidRPr="00DF2D23">
        <w:rPr>
          <w:sz w:val="24"/>
        </w:rPr>
        <w:t>керівні</w:t>
      </w:r>
      <w:r w:rsidRPr="00DF2D23">
        <w:rPr>
          <w:spacing w:val="47"/>
          <w:sz w:val="24"/>
        </w:rPr>
        <w:t xml:space="preserve"> </w:t>
      </w:r>
      <w:r w:rsidRPr="00DF2D23">
        <w:rPr>
          <w:sz w:val="24"/>
        </w:rPr>
        <w:t>документи</w:t>
      </w:r>
      <w:r w:rsidRPr="00DF2D23">
        <w:rPr>
          <w:spacing w:val="49"/>
          <w:sz w:val="24"/>
        </w:rPr>
        <w:t xml:space="preserve"> </w:t>
      </w:r>
      <w:r w:rsidRPr="00DF2D23">
        <w:rPr>
          <w:sz w:val="24"/>
        </w:rPr>
        <w:t>з</w:t>
      </w:r>
      <w:r w:rsidRPr="00DF2D23">
        <w:rPr>
          <w:spacing w:val="47"/>
          <w:sz w:val="24"/>
        </w:rPr>
        <w:t xml:space="preserve"> </w:t>
      </w:r>
      <w:r w:rsidRPr="00DF2D23">
        <w:rPr>
          <w:sz w:val="24"/>
        </w:rPr>
        <w:t>питань</w:t>
      </w:r>
      <w:r w:rsidRPr="00DF2D23">
        <w:rPr>
          <w:spacing w:val="48"/>
          <w:sz w:val="24"/>
        </w:rPr>
        <w:t xml:space="preserve"> </w:t>
      </w:r>
      <w:r w:rsidRPr="00DF2D23">
        <w:rPr>
          <w:sz w:val="24"/>
        </w:rPr>
        <w:t>організації</w:t>
      </w:r>
      <w:r w:rsidRPr="00DF2D23">
        <w:rPr>
          <w:spacing w:val="47"/>
          <w:sz w:val="24"/>
        </w:rPr>
        <w:t xml:space="preserve"> </w:t>
      </w:r>
      <w:r w:rsidRPr="00DF2D23">
        <w:rPr>
          <w:sz w:val="24"/>
        </w:rPr>
        <w:t>та</w:t>
      </w:r>
      <w:r w:rsidRPr="00DF2D23">
        <w:rPr>
          <w:spacing w:val="44"/>
          <w:sz w:val="24"/>
        </w:rPr>
        <w:t xml:space="preserve"> </w:t>
      </w:r>
      <w:r w:rsidRPr="00DF2D23">
        <w:rPr>
          <w:sz w:val="24"/>
        </w:rPr>
        <w:t>здійснення</w:t>
      </w:r>
      <w:r w:rsidRPr="00DF2D23">
        <w:rPr>
          <w:spacing w:val="-57"/>
          <w:sz w:val="24"/>
        </w:rPr>
        <w:t xml:space="preserve"> </w:t>
      </w:r>
      <w:r w:rsidRPr="00DF2D23">
        <w:rPr>
          <w:sz w:val="24"/>
        </w:rPr>
        <w:t>своєї</w:t>
      </w:r>
      <w:r w:rsidRPr="00DF2D23">
        <w:rPr>
          <w:spacing w:val="1"/>
          <w:sz w:val="24"/>
        </w:rPr>
        <w:t xml:space="preserve"> </w:t>
      </w:r>
      <w:r w:rsidRPr="00DF2D23">
        <w:rPr>
          <w:sz w:val="24"/>
        </w:rPr>
        <w:t>роботи.</w:t>
      </w:r>
    </w:p>
    <w:p w:rsidR="00B075CE" w:rsidRPr="00DF2D23" w:rsidRDefault="00B075CE" w:rsidP="00B075CE">
      <w:pPr>
        <w:pStyle w:val="ab"/>
        <w:ind w:left="161"/>
        <w:rPr>
          <w:lang w:val="uk-UA"/>
        </w:rPr>
      </w:pPr>
      <w:r w:rsidRPr="00DF2D23">
        <w:rPr>
          <w:lang w:val="uk-UA"/>
        </w:rPr>
        <w:t xml:space="preserve"> 5.2. Розпорядження</w:t>
      </w:r>
      <w:r w:rsidRPr="00DF2D23">
        <w:rPr>
          <w:spacing w:val="1"/>
          <w:lang w:val="uk-UA"/>
        </w:rPr>
        <w:t xml:space="preserve"> сільського голови</w:t>
      </w:r>
      <w:r w:rsidRPr="00DF2D23">
        <w:rPr>
          <w:lang w:val="uk-UA"/>
        </w:rPr>
        <w:t>,</w:t>
      </w:r>
      <w:r w:rsidRPr="00DF2D23">
        <w:rPr>
          <w:spacing w:val="-1"/>
          <w:lang w:val="uk-UA"/>
        </w:rPr>
        <w:t xml:space="preserve"> </w:t>
      </w:r>
      <w:r w:rsidRPr="00DF2D23">
        <w:rPr>
          <w:lang w:val="uk-UA"/>
        </w:rPr>
        <w:t>що</w:t>
      </w:r>
      <w:r w:rsidRPr="00DF2D23">
        <w:rPr>
          <w:spacing w:val="-1"/>
          <w:lang w:val="uk-UA"/>
        </w:rPr>
        <w:t xml:space="preserve"> </w:t>
      </w:r>
      <w:r w:rsidRPr="00DF2D23">
        <w:rPr>
          <w:lang w:val="uk-UA"/>
        </w:rPr>
        <w:t>стосуються</w:t>
      </w:r>
      <w:r w:rsidRPr="00DF2D23">
        <w:rPr>
          <w:spacing w:val="1"/>
          <w:lang w:val="uk-UA"/>
        </w:rPr>
        <w:t xml:space="preserve"> </w:t>
      </w:r>
      <w:r w:rsidRPr="00DF2D23">
        <w:rPr>
          <w:lang w:val="uk-UA"/>
        </w:rPr>
        <w:t>його</w:t>
      </w:r>
      <w:r w:rsidRPr="00DF2D23">
        <w:rPr>
          <w:spacing w:val="-1"/>
          <w:lang w:val="uk-UA"/>
        </w:rPr>
        <w:t xml:space="preserve"> </w:t>
      </w:r>
      <w:r w:rsidRPr="00DF2D23">
        <w:rPr>
          <w:lang w:val="uk-UA"/>
        </w:rPr>
        <w:t>діяльності.</w:t>
      </w:r>
    </w:p>
    <w:p w:rsidR="00B075CE" w:rsidRPr="00DF2D23" w:rsidRDefault="00B075CE" w:rsidP="00B075CE">
      <w:pPr>
        <w:pStyle w:val="ad"/>
        <w:numPr>
          <w:ilvl w:val="1"/>
          <w:numId w:val="1"/>
        </w:numPr>
        <w:tabs>
          <w:tab w:val="left" w:pos="661"/>
        </w:tabs>
        <w:ind w:right="102"/>
        <w:rPr>
          <w:sz w:val="24"/>
        </w:rPr>
      </w:pPr>
      <w:r w:rsidRPr="00DF2D23">
        <w:rPr>
          <w:sz w:val="24"/>
        </w:rPr>
        <w:t xml:space="preserve"> 5.3. Режим</w:t>
      </w:r>
      <w:r w:rsidRPr="00DF2D23">
        <w:rPr>
          <w:spacing w:val="17"/>
          <w:sz w:val="24"/>
        </w:rPr>
        <w:t xml:space="preserve"> </w:t>
      </w:r>
      <w:r w:rsidRPr="00DF2D23">
        <w:rPr>
          <w:sz w:val="24"/>
        </w:rPr>
        <w:t>роботи</w:t>
      </w:r>
      <w:r w:rsidRPr="00DF2D23">
        <w:rPr>
          <w:spacing w:val="21"/>
          <w:sz w:val="24"/>
        </w:rPr>
        <w:t xml:space="preserve"> </w:t>
      </w:r>
      <w:r w:rsidRPr="00DF2D23">
        <w:rPr>
          <w:sz w:val="24"/>
        </w:rPr>
        <w:t>посадових</w:t>
      </w:r>
      <w:r w:rsidRPr="00DF2D23">
        <w:rPr>
          <w:spacing w:val="23"/>
          <w:sz w:val="24"/>
        </w:rPr>
        <w:t xml:space="preserve"> </w:t>
      </w:r>
      <w:r w:rsidRPr="00DF2D23">
        <w:rPr>
          <w:sz w:val="24"/>
        </w:rPr>
        <w:t>і</w:t>
      </w:r>
      <w:r w:rsidRPr="00DF2D23">
        <w:rPr>
          <w:spacing w:val="16"/>
          <w:sz w:val="24"/>
        </w:rPr>
        <w:t xml:space="preserve"> </w:t>
      </w:r>
      <w:r w:rsidRPr="00DF2D23">
        <w:rPr>
          <w:sz w:val="24"/>
        </w:rPr>
        <w:t>матеріально-відповідальних</w:t>
      </w:r>
      <w:r w:rsidRPr="00DF2D23">
        <w:rPr>
          <w:spacing w:val="19"/>
          <w:sz w:val="24"/>
        </w:rPr>
        <w:t xml:space="preserve"> </w:t>
      </w:r>
      <w:r w:rsidRPr="00DF2D23">
        <w:rPr>
          <w:sz w:val="24"/>
        </w:rPr>
        <w:t>осіб,</w:t>
      </w:r>
      <w:r w:rsidRPr="00DF2D23">
        <w:rPr>
          <w:spacing w:val="18"/>
          <w:sz w:val="24"/>
        </w:rPr>
        <w:t xml:space="preserve"> </w:t>
      </w:r>
      <w:r w:rsidRPr="00DF2D23">
        <w:rPr>
          <w:sz w:val="24"/>
        </w:rPr>
        <w:t>від</w:t>
      </w:r>
      <w:r w:rsidRPr="00DF2D23">
        <w:rPr>
          <w:spacing w:val="18"/>
          <w:sz w:val="24"/>
        </w:rPr>
        <w:t xml:space="preserve"> </w:t>
      </w:r>
      <w:r w:rsidRPr="00DF2D23">
        <w:rPr>
          <w:sz w:val="24"/>
        </w:rPr>
        <w:t>яких</w:t>
      </w:r>
      <w:r w:rsidRPr="00DF2D23">
        <w:rPr>
          <w:spacing w:val="20"/>
          <w:sz w:val="24"/>
        </w:rPr>
        <w:t xml:space="preserve"> </w:t>
      </w:r>
      <w:r w:rsidRPr="00DF2D23">
        <w:rPr>
          <w:sz w:val="24"/>
        </w:rPr>
        <w:t>приймаються</w:t>
      </w:r>
      <w:r w:rsidRPr="00DF2D23">
        <w:rPr>
          <w:spacing w:val="18"/>
          <w:sz w:val="24"/>
        </w:rPr>
        <w:t xml:space="preserve"> </w:t>
      </w:r>
      <w:r w:rsidRPr="00DF2D23">
        <w:rPr>
          <w:sz w:val="24"/>
        </w:rPr>
        <w:t>під</w:t>
      </w:r>
      <w:r w:rsidRPr="00DF2D23">
        <w:rPr>
          <w:spacing w:val="-57"/>
          <w:sz w:val="24"/>
        </w:rPr>
        <w:t xml:space="preserve">                            </w:t>
      </w:r>
      <w:r w:rsidRPr="00DF2D23">
        <w:rPr>
          <w:sz w:val="24"/>
        </w:rPr>
        <w:t>охорону</w:t>
      </w:r>
      <w:r w:rsidRPr="00DF2D23">
        <w:rPr>
          <w:spacing w:val="-8"/>
          <w:sz w:val="24"/>
        </w:rPr>
        <w:t xml:space="preserve"> </w:t>
      </w:r>
      <w:r w:rsidRPr="00DF2D23">
        <w:rPr>
          <w:sz w:val="24"/>
        </w:rPr>
        <w:t>об’єкти.</w:t>
      </w:r>
    </w:p>
    <w:p w:rsidR="00B075CE" w:rsidRPr="00DF2D23" w:rsidRDefault="00B075CE" w:rsidP="00B075CE">
      <w:pPr>
        <w:pStyle w:val="ad"/>
        <w:numPr>
          <w:ilvl w:val="1"/>
          <w:numId w:val="1"/>
        </w:numPr>
        <w:tabs>
          <w:tab w:val="left" w:pos="642"/>
        </w:tabs>
        <w:ind w:left="641" w:hanging="541"/>
        <w:rPr>
          <w:sz w:val="24"/>
        </w:rPr>
      </w:pPr>
      <w:r w:rsidRPr="00DF2D23">
        <w:rPr>
          <w:sz w:val="24"/>
        </w:rPr>
        <w:t xml:space="preserve"> 5.4. Межі об’єктів, що охороняються.</w:t>
      </w:r>
    </w:p>
    <w:p w:rsidR="00B075CE" w:rsidRPr="00DF2D23" w:rsidRDefault="00B075CE" w:rsidP="00B075CE">
      <w:pPr>
        <w:pStyle w:val="ad"/>
        <w:numPr>
          <w:ilvl w:val="1"/>
          <w:numId w:val="1"/>
        </w:numPr>
        <w:tabs>
          <w:tab w:val="left" w:pos="737"/>
          <w:tab w:val="left" w:pos="738"/>
        </w:tabs>
        <w:ind w:right="106"/>
        <w:rPr>
          <w:sz w:val="24"/>
        </w:rPr>
      </w:pPr>
      <w:r w:rsidRPr="00DF2D23">
        <w:rPr>
          <w:sz w:val="24"/>
        </w:rPr>
        <w:t>5.5. Номери</w:t>
      </w:r>
      <w:r w:rsidRPr="00DF2D23">
        <w:rPr>
          <w:spacing w:val="36"/>
          <w:sz w:val="24"/>
        </w:rPr>
        <w:t xml:space="preserve"> </w:t>
      </w:r>
      <w:r w:rsidRPr="00DF2D23">
        <w:rPr>
          <w:sz w:val="24"/>
        </w:rPr>
        <w:t>телефонів</w:t>
      </w:r>
      <w:r w:rsidRPr="00DF2D23">
        <w:rPr>
          <w:spacing w:val="34"/>
          <w:sz w:val="24"/>
        </w:rPr>
        <w:t xml:space="preserve"> </w:t>
      </w:r>
      <w:r w:rsidRPr="00DF2D23">
        <w:rPr>
          <w:sz w:val="24"/>
        </w:rPr>
        <w:t>адміністрації</w:t>
      </w:r>
      <w:r w:rsidRPr="00DF2D23">
        <w:rPr>
          <w:spacing w:val="34"/>
          <w:sz w:val="24"/>
        </w:rPr>
        <w:t xml:space="preserve"> </w:t>
      </w:r>
      <w:r w:rsidRPr="00DF2D23">
        <w:rPr>
          <w:sz w:val="24"/>
        </w:rPr>
        <w:t>сільської ради та будинку культури с. Теплиця,</w:t>
      </w:r>
      <w:r w:rsidRPr="00DF2D23">
        <w:rPr>
          <w:spacing w:val="36"/>
          <w:sz w:val="24"/>
        </w:rPr>
        <w:t xml:space="preserve"> </w:t>
      </w:r>
      <w:r w:rsidRPr="00DF2D23">
        <w:rPr>
          <w:sz w:val="24"/>
        </w:rPr>
        <w:t>а</w:t>
      </w:r>
      <w:r w:rsidRPr="00DF2D23">
        <w:rPr>
          <w:spacing w:val="31"/>
          <w:sz w:val="24"/>
        </w:rPr>
        <w:t xml:space="preserve"> </w:t>
      </w:r>
      <w:r w:rsidRPr="00DF2D23">
        <w:rPr>
          <w:sz w:val="24"/>
        </w:rPr>
        <w:t>також</w:t>
      </w:r>
      <w:r w:rsidRPr="00DF2D23">
        <w:rPr>
          <w:spacing w:val="31"/>
          <w:sz w:val="24"/>
        </w:rPr>
        <w:t xml:space="preserve"> </w:t>
      </w:r>
      <w:r w:rsidRPr="00DF2D23">
        <w:rPr>
          <w:sz w:val="24"/>
        </w:rPr>
        <w:t>пожежної,</w:t>
      </w:r>
      <w:r w:rsidRPr="00DF2D23">
        <w:rPr>
          <w:spacing w:val="34"/>
          <w:sz w:val="24"/>
        </w:rPr>
        <w:t xml:space="preserve"> </w:t>
      </w:r>
      <w:r w:rsidRPr="00DF2D23">
        <w:rPr>
          <w:sz w:val="24"/>
        </w:rPr>
        <w:t>аварійної</w:t>
      </w:r>
      <w:r w:rsidRPr="00DF2D23">
        <w:rPr>
          <w:spacing w:val="34"/>
          <w:sz w:val="24"/>
        </w:rPr>
        <w:t xml:space="preserve"> </w:t>
      </w:r>
      <w:r w:rsidRPr="00DF2D23">
        <w:rPr>
          <w:sz w:val="24"/>
        </w:rPr>
        <w:t>служби</w:t>
      </w:r>
      <w:r w:rsidRPr="00DF2D23">
        <w:rPr>
          <w:spacing w:val="34"/>
          <w:sz w:val="24"/>
        </w:rPr>
        <w:t xml:space="preserve"> </w:t>
      </w:r>
      <w:r w:rsidRPr="00DF2D23">
        <w:rPr>
          <w:sz w:val="24"/>
        </w:rPr>
        <w:t>та</w:t>
      </w:r>
      <w:r w:rsidRPr="00DF2D23">
        <w:rPr>
          <w:spacing w:val="-57"/>
          <w:sz w:val="24"/>
        </w:rPr>
        <w:t xml:space="preserve"> </w:t>
      </w:r>
      <w:r w:rsidRPr="00DF2D23">
        <w:rPr>
          <w:sz w:val="24"/>
        </w:rPr>
        <w:t>чергового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відділення</w:t>
      </w:r>
      <w:r w:rsidRPr="00DF2D23">
        <w:rPr>
          <w:spacing w:val="2"/>
          <w:sz w:val="24"/>
        </w:rPr>
        <w:t xml:space="preserve"> </w:t>
      </w:r>
      <w:r w:rsidRPr="00DF2D23">
        <w:rPr>
          <w:sz w:val="24"/>
        </w:rPr>
        <w:t>міліції.</w:t>
      </w:r>
    </w:p>
    <w:p w:rsidR="00B075CE" w:rsidRPr="00DF2D23" w:rsidRDefault="00B075CE" w:rsidP="00B075CE">
      <w:pPr>
        <w:pStyle w:val="ad"/>
        <w:numPr>
          <w:ilvl w:val="1"/>
          <w:numId w:val="1"/>
        </w:numPr>
        <w:tabs>
          <w:tab w:val="left" w:pos="642"/>
        </w:tabs>
        <w:ind w:left="641" w:hanging="541"/>
        <w:rPr>
          <w:sz w:val="24"/>
        </w:rPr>
      </w:pPr>
      <w:r w:rsidRPr="00DF2D23">
        <w:rPr>
          <w:sz w:val="24"/>
        </w:rPr>
        <w:t>5.6. Правила</w:t>
      </w:r>
      <w:r w:rsidRPr="00DF2D23">
        <w:rPr>
          <w:spacing w:val="-3"/>
          <w:sz w:val="24"/>
        </w:rPr>
        <w:t xml:space="preserve"> </w:t>
      </w:r>
      <w:r w:rsidRPr="00DF2D23">
        <w:rPr>
          <w:sz w:val="24"/>
        </w:rPr>
        <w:t>затримки</w:t>
      </w:r>
      <w:r w:rsidRPr="00DF2D23">
        <w:rPr>
          <w:spacing w:val="-2"/>
          <w:sz w:val="24"/>
        </w:rPr>
        <w:t xml:space="preserve"> </w:t>
      </w:r>
      <w:r w:rsidRPr="00DF2D23">
        <w:rPr>
          <w:sz w:val="24"/>
        </w:rPr>
        <w:t>правопорушників, які</w:t>
      </w:r>
      <w:r w:rsidRPr="00DF2D23">
        <w:rPr>
          <w:spacing w:val="-3"/>
          <w:sz w:val="24"/>
        </w:rPr>
        <w:t xml:space="preserve"> </w:t>
      </w:r>
      <w:r w:rsidRPr="00DF2D23">
        <w:rPr>
          <w:sz w:val="24"/>
        </w:rPr>
        <w:t>незаконно</w:t>
      </w:r>
      <w:r w:rsidRPr="00DF2D23">
        <w:rPr>
          <w:spacing w:val="2"/>
          <w:sz w:val="24"/>
        </w:rPr>
        <w:t xml:space="preserve"> </w:t>
      </w:r>
      <w:r w:rsidRPr="00DF2D23">
        <w:rPr>
          <w:sz w:val="24"/>
        </w:rPr>
        <w:t>проникли на</w:t>
      </w:r>
      <w:r w:rsidRPr="00DF2D23">
        <w:rPr>
          <w:spacing w:val="-1"/>
          <w:sz w:val="24"/>
        </w:rPr>
        <w:t xml:space="preserve"> охоронну </w:t>
      </w:r>
      <w:r w:rsidRPr="00DF2D23">
        <w:rPr>
          <w:sz w:val="24"/>
        </w:rPr>
        <w:t>територію.</w:t>
      </w:r>
    </w:p>
    <w:p w:rsidR="00B075CE" w:rsidRPr="00DF2D23" w:rsidRDefault="00B075CE" w:rsidP="00B075CE">
      <w:pPr>
        <w:pStyle w:val="ad"/>
        <w:numPr>
          <w:ilvl w:val="1"/>
          <w:numId w:val="1"/>
        </w:numPr>
        <w:tabs>
          <w:tab w:val="left" w:pos="649"/>
        </w:tabs>
        <w:ind w:right="104"/>
        <w:rPr>
          <w:sz w:val="24"/>
        </w:rPr>
      </w:pPr>
      <w:r w:rsidRPr="00DF2D23">
        <w:rPr>
          <w:sz w:val="24"/>
        </w:rPr>
        <w:t>5.7. Засоби</w:t>
      </w:r>
      <w:r w:rsidRPr="00DF2D23">
        <w:rPr>
          <w:spacing w:val="8"/>
          <w:sz w:val="24"/>
        </w:rPr>
        <w:t xml:space="preserve"> </w:t>
      </w:r>
      <w:r w:rsidRPr="00DF2D23">
        <w:rPr>
          <w:sz w:val="24"/>
        </w:rPr>
        <w:t>охоронно-пожежної</w:t>
      </w:r>
      <w:r w:rsidRPr="00DF2D23">
        <w:rPr>
          <w:spacing w:val="9"/>
          <w:sz w:val="24"/>
        </w:rPr>
        <w:t xml:space="preserve"> </w:t>
      </w:r>
      <w:r w:rsidRPr="00DF2D23">
        <w:rPr>
          <w:sz w:val="24"/>
        </w:rPr>
        <w:t>сигналізації,</w:t>
      </w:r>
      <w:r w:rsidRPr="00DF2D23">
        <w:rPr>
          <w:spacing w:val="6"/>
          <w:sz w:val="24"/>
        </w:rPr>
        <w:t xml:space="preserve"> </w:t>
      </w:r>
      <w:r w:rsidRPr="00DF2D23">
        <w:rPr>
          <w:sz w:val="24"/>
        </w:rPr>
        <w:t>встановленої</w:t>
      </w:r>
      <w:r w:rsidRPr="00DF2D23">
        <w:rPr>
          <w:spacing w:val="9"/>
          <w:sz w:val="24"/>
        </w:rPr>
        <w:t xml:space="preserve"> </w:t>
      </w:r>
      <w:r w:rsidRPr="00DF2D23">
        <w:rPr>
          <w:sz w:val="24"/>
        </w:rPr>
        <w:t>на</w:t>
      </w:r>
      <w:r w:rsidRPr="00DF2D23">
        <w:rPr>
          <w:spacing w:val="6"/>
          <w:sz w:val="24"/>
        </w:rPr>
        <w:t xml:space="preserve"> </w:t>
      </w:r>
      <w:r w:rsidRPr="00DF2D23">
        <w:rPr>
          <w:sz w:val="24"/>
        </w:rPr>
        <w:t>об’єктах,</w:t>
      </w:r>
      <w:r w:rsidRPr="00DF2D23">
        <w:rPr>
          <w:spacing w:val="7"/>
          <w:sz w:val="24"/>
        </w:rPr>
        <w:t xml:space="preserve"> </w:t>
      </w:r>
      <w:r w:rsidRPr="00DF2D23">
        <w:rPr>
          <w:sz w:val="24"/>
        </w:rPr>
        <w:t>що</w:t>
      </w:r>
      <w:r w:rsidRPr="00DF2D23">
        <w:rPr>
          <w:spacing w:val="6"/>
          <w:sz w:val="24"/>
        </w:rPr>
        <w:t xml:space="preserve"> </w:t>
      </w:r>
      <w:r w:rsidRPr="00DF2D23">
        <w:rPr>
          <w:sz w:val="24"/>
        </w:rPr>
        <w:t>охороняються,</w:t>
      </w:r>
      <w:r w:rsidRPr="00DF2D23">
        <w:rPr>
          <w:spacing w:val="7"/>
          <w:sz w:val="24"/>
        </w:rPr>
        <w:t xml:space="preserve"> </w:t>
      </w:r>
      <w:r w:rsidRPr="00DF2D23">
        <w:rPr>
          <w:sz w:val="24"/>
        </w:rPr>
        <w:t>їх</w:t>
      </w:r>
      <w:r w:rsidRPr="00DF2D23">
        <w:rPr>
          <w:spacing w:val="-57"/>
          <w:sz w:val="24"/>
        </w:rPr>
        <w:t xml:space="preserve">                                                   </w:t>
      </w:r>
      <w:r w:rsidRPr="00DF2D23">
        <w:rPr>
          <w:sz w:val="24"/>
        </w:rPr>
        <w:t>роботу.</w:t>
      </w:r>
    </w:p>
    <w:p w:rsidR="00B075CE" w:rsidRPr="00DF2D23" w:rsidRDefault="00B075CE" w:rsidP="00B075CE">
      <w:pPr>
        <w:pStyle w:val="ad"/>
        <w:numPr>
          <w:ilvl w:val="1"/>
          <w:numId w:val="1"/>
        </w:numPr>
        <w:tabs>
          <w:tab w:val="left" w:pos="642"/>
        </w:tabs>
        <w:ind w:left="641" w:hanging="541"/>
        <w:rPr>
          <w:sz w:val="24"/>
        </w:rPr>
      </w:pPr>
      <w:r w:rsidRPr="00DF2D23">
        <w:rPr>
          <w:sz w:val="24"/>
        </w:rPr>
        <w:t>5.8. Правила</w:t>
      </w:r>
      <w:r w:rsidRPr="00DF2D23">
        <w:rPr>
          <w:spacing w:val="-5"/>
          <w:sz w:val="24"/>
        </w:rPr>
        <w:t xml:space="preserve"> </w:t>
      </w:r>
      <w:r w:rsidRPr="00DF2D23">
        <w:rPr>
          <w:sz w:val="24"/>
        </w:rPr>
        <w:t>внутрішнього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трудового</w:t>
      </w:r>
      <w:r w:rsidRPr="00DF2D23">
        <w:rPr>
          <w:spacing w:val="-2"/>
          <w:sz w:val="24"/>
        </w:rPr>
        <w:t xml:space="preserve"> </w:t>
      </w:r>
      <w:r w:rsidRPr="00DF2D23">
        <w:rPr>
          <w:sz w:val="24"/>
        </w:rPr>
        <w:t>розпорядку.</w:t>
      </w:r>
    </w:p>
    <w:p w:rsidR="00B075CE" w:rsidRPr="00DF2D23" w:rsidRDefault="00B075CE" w:rsidP="00B075CE">
      <w:pPr>
        <w:pStyle w:val="ad"/>
        <w:numPr>
          <w:ilvl w:val="1"/>
          <w:numId w:val="1"/>
        </w:numPr>
        <w:tabs>
          <w:tab w:val="left" w:pos="951"/>
          <w:tab w:val="left" w:pos="952"/>
          <w:tab w:val="left" w:pos="2065"/>
          <w:tab w:val="left" w:pos="2384"/>
          <w:tab w:val="left" w:pos="3285"/>
          <w:tab w:val="left" w:pos="4395"/>
          <w:tab w:val="left" w:pos="5253"/>
          <w:tab w:val="left" w:pos="6280"/>
          <w:tab w:val="left" w:pos="7391"/>
          <w:tab w:val="left" w:pos="8812"/>
        </w:tabs>
        <w:ind w:right="101"/>
        <w:rPr>
          <w:sz w:val="24"/>
        </w:rPr>
      </w:pPr>
      <w:r w:rsidRPr="00DF2D23">
        <w:rPr>
          <w:sz w:val="24"/>
        </w:rPr>
        <w:t>5.9. Правила</w:t>
      </w:r>
      <w:r w:rsidRPr="00DF2D23">
        <w:rPr>
          <w:sz w:val="24"/>
        </w:rPr>
        <w:tab/>
        <w:t>і</w:t>
      </w:r>
      <w:r w:rsidRPr="00DF2D23">
        <w:rPr>
          <w:sz w:val="24"/>
        </w:rPr>
        <w:tab/>
        <w:t>норми</w:t>
      </w:r>
      <w:r w:rsidRPr="00DF2D23">
        <w:rPr>
          <w:sz w:val="24"/>
        </w:rPr>
        <w:tab/>
        <w:t>охорони</w:t>
      </w:r>
      <w:r w:rsidRPr="00DF2D23">
        <w:rPr>
          <w:sz w:val="24"/>
        </w:rPr>
        <w:tab/>
        <w:t>праці,</w:t>
      </w:r>
      <w:r w:rsidRPr="00DF2D23">
        <w:rPr>
          <w:sz w:val="24"/>
        </w:rPr>
        <w:tab/>
        <w:t>техніки</w:t>
      </w:r>
      <w:r w:rsidRPr="00DF2D23">
        <w:rPr>
          <w:sz w:val="24"/>
        </w:rPr>
        <w:tab/>
        <w:t>безпеки,</w:t>
      </w:r>
      <w:r w:rsidRPr="00DF2D23">
        <w:rPr>
          <w:sz w:val="24"/>
        </w:rPr>
        <w:tab/>
        <w:t>виробничої</w:t>
      </w:r>
      <w:r w:rsidRPr="00DF2D23">
        <w:rPr>
          <w:sz w:val="24"/>
        </w:rPr>
        <w:tab/>
      </w:r>
      <w:r w:rsidRPr="00DF2D23">
        <w:rPr>
          <w:spacing w:val="-1"/>
          <w:sz w:val="24"/>
        </w:rPr>
        <w:t>санітарії,</w:t>
      </w:r>
      <w:r w:rsidRPr="00DF2D23">
        <w:rPr>
          <w:spacing w:val="-57"/>
          <w:sz w:val="24"/>
        </w:rPr>
        <w:t xml:space="preserve"> </w:t>
      </w:r>
      <w:r w:rsidRPr="00DF2D23">
        <w:rPr>
          <w:sz w:val="24"/>
        </w:rPr>
        <w:t>протипожежного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захисту.</w:t>
      </w:r>
    </w:p>
    <w:p w:rsidR="00B075CE" w:rsidRPr="00DF2D23" w:rsidRDefault="00B075CE" w:rsidP="00B075CE">
      <w:pPr>
        <w:pStyle w:val="ad"/>
        <w:numPr>
          <w:ilvl w:val="1"/>
          <w:numId w:val="1"/>
        </w:numPr>
        <w:tabs>
          <w:tab w:val="left" w:pos="762"/>
        </w:tabs>
        <w:ind w:left="761" w:hanging="661"/>
        <w:rPr>
          <w:sz w:val="24"/>
        </w:rPr>
      </w:pPr>
      <w:r w:rsidRPr="00DF2D23">
        <w:rPr>
          <w:sz w:val="24"/>
        </w:rPr>
        <w:t>5.10. Вимоги</w:t>
      </w:r>
      <w:r w:rsidRPr="00DF2D23">
        <w:rPr>
          <w:spacing w:val="-2"/>
          <w:sz w:val="24"/>
        </w:rPr>
        <w:t xml:space="preserve"> </w:t>
      </w:r>
      <w:r w:rsidRPr="00DF2D23">
        <w:rPr>
          <w:sz w:val="24"/>
        </w:rPr>
        <w:t>даної</w:t>
      </w:r>
      <w:r w:rsidRPr="00DF2D23">
        <w:rPr>
          <w:spacing w:val="-1"/>
          <w:sz w:val="24"/>
        </w:rPr>
        <w:t xml:space="preserve"> </w:t>
      </w:r>
      <w:r w:rsidRPr="00DF2D23">
        <w:rPr>
          <w:sz w:val="24"/>
        </w:rPr>
        <w:t>посадової</w:t>
      </w:r>
      <w:r w:rsidRPr="00DF2D23">
        <w:rPr>
          <w:spacing w:val="-2"/>
          <w:sz w:val="24"/>
        </w:rPr>
        <w:t xml:space="preserve"> </w:t>
      </w:r>
      <w:r w:rsidRPr="00DF2D23">
        <w:rPr>
          <w:sz w:val="24"/>
        </w:rPr>
        <w:t>інструкції.</w:t>
      </w:r>
    </w:p>
    <w:p w:rsidR="00B075CE" w:rsidRPr="00DF2D23" w:rsidRDefault="00B075CE" w:rsidP="00B075CE">
      <w:pPr>
        <w:pStyle w:val="ab"/>
        <w:rPr>
          <w:lang w:val="uk-UA"/>
        </w:rPr>
      </w:pPr>
    </w:p>
    <w:p w:rsidR="00B075CE" w:rsidRPr="00DF2D23" w:rsidRDefault="00B075CE" w:rsidP="00B075CE">
      <w:pPr>
        <w:pStyle w:val="Heading1"/>
        <w:numPr>
          <w:ilvl w:val="0"/>
          <w:numId w:val="5"/>
        </w:numPr>
        <w:tabs>
          <w:tab w:val="left" w:pos="3589"/>
        </w:tabs>
        <w:spacing w:line="319" w:lineRule="exact"/>
        <w:ind w:left="3588" w:hanging="281"/>
        <w:jc w:val="left"/>
      </w:pPr>
      <w:r w:rsidRPr="00DF2D23">
        <w:t>Кваліфікаційні</w:t>
      </w:r>
      <w:r w:rsidRPr="00DF2D23">
        <w:rPr>
          <w:spacing w:val="-1"/>
        </w:rPr>
        <w:t xml:space="preserve"> </w:t>
      </w:r>
      <w:r w:rsidRPr="00DF2D23">
        <w:t>вимоги</w:t>
      </w:r>
    </w:p>
    <w:p w:rsidR="006C725A" w:rsidRDefault="006C725A" w:rsidP="00B075CE">
      <w:pPr>
        <w:pStyle w:val="ab"/>
        <w:rPr>
          <w:lang w:val="uk-UA"/>
        </w:rPr>
      </w:pPr>
    </w:p>
    <w:p w:rsidR="00B075CE" w:rsidRPr="00DF2D23" w:rsidRDefault="00B075CE" w:rsidP="00B075CE">
      <w:pPr>
        <w:pStyle w:val="ab"/>
        <w:rPr>
          <w:lang w:val="uk-UA"/>
        </w:rPr>
      </w:pPr>
      <w:r w:rsidRPr="00DF2D23">
        <w:rPr>
          <w:lang w:val="uk-UA"/>
        </w:rPr>
        <w:t xml:space="preserve">6.1.Без вимог до освіти та стажу роботи. </w:t>
      </w:r>
    </w:p>
    <w:p w:rsidR="00B075CE" w:rsidRPr="00DF2D23" w:rsidRDefault="00B075CE" w:rsidP="00B075CE">
      <w:pPr>
        <w:pStyle w:val="ab"/>
        <w:rPr>
          <w:lang w:val="uk-UA"/>
        </w:rPr>
      </w:pPr>
    </w:p>
    <w:p w:rsidR="00B075CE" w:rsidRPr="00DF2D23" w:rsidRDefault="00B075CE" w:rsidP="00B075CE">
      <w:pPr>
        <w:pStyle w:val="Heading1"/>
        <w:numPr>
          <w:ilvl w:val="0"/>
          <w:numId w:val="5"/>
        </w:numPr>
        <w:tabs>
          <w:tab w:val="left" w:pos="3249"/>
        </w:tabs>
        <w:spacing w:line="320" w:lineRule="exact"/>
        <w:ind w:left="3248" w:hanging="282"/>
        <w:jc w:val="left"/>
      </w:pPr>
      <w:r w:rsidRPr="00DF2D23">
        <w:t>Взаємовідносини</w:t>
      </w:r>
      <w:r w:rsidRPr="00DF2D23">
        <w:rPr>
          <w:spacing w:val="-3"/>
        </w:rPr>
        <w:t xml:space="preserve"> </w:t>
      </w:r>
      <w:r w:rsidRPr="00DF2D23">
        <w:t>за посадою</w:t>
      </w:r>
    </w:p>
    <w:p w:rsidR="00545E89" w:rsidRDefault="00545E89" w:rsidP="00B075CE">
      <w:pPr>
        <w:pStyle w:val="ab"/>
        <w:rPr>
          <w:lang w:val="uk-UA"/>
        </w:rPr>
      </w:pPr>
    </w:p>
    <w:p w:rsidR="00B075CE" w:rsidRPr="00DF2D23" w:rsidRDefault="00B075CE" w:rsidP="00B075CE">
      <w:pPr>
        <w:pStyle w:val="ab"/>
        <w:rPr>
          <w:lang w:val="uk-UA"/>
        </w:rPr>
      </w:pPr>
      <w:r w:rsidRPr="00DF2D23">
        <w:rPr>
          <w:lang w:val="uk-UA"/>
        </w:rPr>
        <w:t>7.1. Сторож у процесі виконання покладених на нього завдань взаємодіє з іншими працівниками сільської ради.</w:t>
      </w:r>
    </w:p>
    <w:p w:rsidR="00B075CE" w:rsidRPr="00DF2D23" w:rsidRDefault="00B075CE" w:rsidP="00B075CE">
      <w:pPr>
        <w:pStyle w:val="ab"/>
        <w:rPr>
          <w:lang w:val="uk-UA"/>
        </w:rPr>
      </w:pPr>
      <w:r w:rsidRPr="00DF2D23">
        <w:rPr>
          <w:lang w:val="uk-UA"/>
        </w:rPr>
        <w:t>7.2. Сторож виконує усні та письмові доручення сільського голови та заступника сільського голови з питань роботи виконавчих органів.</w:t>
      </w:r>
    </w:p>
    <w:p w:rsidR="00B075CE" w:rsidRPr="00DF2D23" w:rsidRDefault="00B075CE" w:rsidP="00B075CE">
      <w:pPr>
        <w:pStyle w:val="ab"/>
        <w:rPr>
          <w:lang w:val="uk-UA"/>
        </w:rPr>
      </w:pPr>
    </w:p>
    <w:p w:rsidR="00B075CE" w:rsidRPr="00DF2D23" w:rsidRDefault="00B075CE" w:rsidP="00B075CE">
      <w:pPr>
        <w:pStyle w:val="ab"/>
        <w:rPr>
          <w:sz w:val="20"/>
          <w:lang w:val="uk-UA"/>
        </w:rPr>
      </w:pPr>
    </w:p>
    <w:p w:rsidR="00FD0320" w:rsidRDefault="00646A0C" w:rsidP="00FD0320">
      <w:pPr>
        <w:pStyle w:val="ab"/>
        <w:tabs>
          <w:tab w:val="left" w:pos="4045"/>
          <w:tab w:val="left" w:pos="7045"/>
          <w:tab w:val="left" w:pos="9205"/>
        </w:tabs>
      </w:pPr>
      <w:r>
        <w:rPr>
          <w:lang w:val="uk-UA"/>
        </w:rPr>
        <w:t xml:space="preserve">  </w:t>
      </w:r>
      <w:r w:rsidR="00FD0320">
        <w:t xml:space="preserve">Ознайомлена(ий): </w:t>
      </w:r>
      <w:r w:rsidR="00FD0320">
        <w:rPr>
          <w:u w:val="single"/>
        </w:rPr>
        <w:t xml:space="preserve"> </w:t>
      </w:r>
      <w:r w:rsidR="00FD0320">
        <w:rPr>
          <w:u w:val="single"/>
        </w:rPr>
        <w:tab/>
      </w:r>
      <w:r w:rsidR="00FD0320">
        <w:rPr>
          <w:spacing w:val="3"/>
        </w:rPr>
        <w:t xml:space="preserve"> </w:t>
      </w:r>
      <w:r w:rsidR="00FD0320">
        <w:rPr>
          <w:u w:val="single"/>
        </w:rPr>
        <w:t xml:space="preserve"> </w:t>
      </w:r>
      <w:r w:rsidR="00FD0320">
        <w:rPr>
          <w:u w:val="single"/>
        </w:rPr>
        <w:tab/>
      </w:r>
      <w:r w:rsidR="00FD0320">
        <w:rPr>
          <w:spacing w:val="3"/>
        </w:rPr>
        <w:t xml:space="preserve"> </w:t>
      </w:r>
      <w:r w:rsidR="00FD0320">
        <w:rPr>
          <w:u w:val="single"/>
        </w:rPr>
        <w:t xml:space="preserve"> </w:t>
      </w:r>
      <w:r w:rsidR="00FD0320">
        <w:rPr>
          <w:u w:val="single"/>
        </w:rPr>
        <w:tab/>
      </w:r>
    </w:p>
    <w:p w:rsidR="00FD0320" w:rsidRDefault="00FD0320" w:rsidP="00FD0320">
      <w:pPr>
        <w:tabs>
          <w:tab w:val="left" w:pos="4502"/>
          <w:tab w:val="left" w:pos="7275"/>
        </w:tabs>
        <w:spacing w:line="228" w:lineRule="exact"/>
        <w:ind w:left="2653"/>
        <w:rPr>
          <w:sz w:val="20"/>
        </w:rPr>
      </w:pPr>
      <w:r>
        <w:rPr>
          <w:sz w:val="20"/>
        </w:rPr>
        <w:t>(підпис)</w:t>
      </w:r>
      <w:r>
        <w:rPr>
          <w:sz w:val="20"/>
        </w:rPr>
        <w:tab/>
        <w:t>(прізвище</w:t>
      </w:r>
      <w:r>
        <w:rPr>
          <w:spacing w:val="-3"/>
          <w:sz w:val="20"/>
        </w:rPr>
        <w:t xml:space="preserve"> </w:t>
      </w:r>
      <w:r>
        <w:rPr>
          <w:sz w:val="20"/>
        </w:rPr>
        <w:t>та</w:t>
      </w:r>
      <w:r>
        <w:rPr>
          <w:spacing w:val="-3"/>
          <w:sz w:val="20"/>
        </w:rPr>
        <w:t xml:space="preserve"> </w:t>
      </w:r>
      <w:r>
        <w:rPr>
          <w:sz w:val="20"/>
        </w:rPr>
        <w:t>ініціали)</w:t>
      </w:r>
      <w:r>
        <w:rPr>
          <w:sz w:val="20"/>
        </w:rPr>
        <w:tab/>
        <w:t>(дата</w:t>
      </w:r>
      <w:r>
        <w:rPr>
          <w:spacing w:val="-3"/>
          <w:sz w:val="20"/>
        </w:rPr>
        <w:t xml:space="preserve"> </w:t>
      </w:r>
      <w:r>
        <w:rPr>
          <w:sz w:val="20"/>
        </w:rPr>
        <w:t>ознайомлення)</w:t>
      </w:r>
    </w:p>
    <w:p w:rsidR="00FD0320" w:rsidRDefault="00FD0320" w:rsidP="00FD0320">
      <w:pPr>
        <w:spacing w:line="439" w:lineRule="auto"/>
      </w:pPr>
    </w:p>
    <w:p w:rsidR="00FD0320" w:rsidRDefault="00FD0320" w:rsidP="00FD0320">
      <w:pPr>
        <w:pStyle w:val="ab"/>
        <w:tabs>
          <w:tab w:val="left" w:pos="4045"/>
          <w:tab w:val="left" w:pos="7045"/>
          <w:tab w:val="left" w:pos="9205"/>
        </w:tabs>
        <w:ind w:left="161"/>
      </w:pPr>
      <w:r>
        <w:t xml:space="preserve">Ознайомлена(ий):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0320" w:rsidRDefault="00FD0320" w:rsidP="00FD0320">
      <w:pPr>
        <w:spacing w:line="439" w:lineRule="auto"/>
      </w:pPr>
    </w:p>
    <w:p w:rsidR="00FD0320" w:rsidRDefault="00FD0320" w:rsidP="00FD0320">
      <w:pPr>
        <w:pStyle w:val="ab"/>
        <w:tabs>
          <w:tab w:val="left" w:pos="4045"/>
          <w:tab w:val="left" w:pos="7045"/>
          <w:tab w:val="left" w:pos="9205"/>
        </w:tabs>
        <w:ind w:left="161"/>
      </w:pPr>
      <w:r>
        <w:t xml:space="preserve">Ознайомлена(ий):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D0320" w:rsidRDefault="00FD0320" w:rsidP="00FD0320">
      <w:pPr>
        <w:spacing w:line="439" w:lineRule="auto"/>
      </w:pPr>
    </w:p>
    <w:p w:rsidR="00FD0320" w:rsidRPr="00657B04" w:rsidRDefault="00FD0320" w:rsidP="00FD0320">
      <w:pPr>
        <w:rPr>
          <w:sz w:val="28"/>
          <w:szCs w:val="28"/>
          <w:lang w:val="uk-UA"/>
        </w:rPr>
      </w:pPr>
    </w:p>
    <w:p w:rsidR="00B075CE" w:rsidRPr="00DF2D23" w:rsidRDefault="00B075CE" w:rsidP="00B075CE">
      <w:pPr>
        <w:rPr>
          <w:sz w:val="20"/>
          <w:lang w:val="uk-UA"/>
        </w:rPr>
        <w:sectPr w:rsidR="00B075CE" w:rsidRPr="00DF2D23" w:rsidSect="00B075CE">
          <w:type w:val="continuous"/>
          <w:pgSz w:w="11910" w:h="16840"/>
          <w:pgMar w:top="1040" w:right="460" w:bottom="280" w:left="1600" w:header="720" w:footer="720" w:gutter="0"/>
          <w:cols w:space="720"/>
        </w:sectPr>
      </w:pPr>
    </w:p>
    <w:p w:rsidR="00AC604C" w:rsidRDefault="00AC604C" w:rsidP="005E1965">
      <w:pPr>
        <w:autoSpaceDE w:val="0"/>
        <w:autoSpaceDN w:val="0"/>
        <w:adjustRightInd w:val="0"/>
        <w:spacing w:before="227" w:line="276" w:lineRule="auto"/>
        <w:textAlignment w:val="center"/>
        <w:rPr>
          <w:rFonts w:ascii="FreeSetC" w:hAnsi="FreeSetC" w:cs="FreeSetC"/>
          <w:color w:val="000000"/>
          <w:sz w:val="19"/>
          <w:szCs w:val="19"/>
          <w:lang w:val="uk-UA" w:eastAsia="pl-PL"/>
        </w:rPr>
      </w:pPr>
    </w:p>
    <w:p w:rsidR="00280706" w:rsidRPr="00B075CE" w:rsidRDefault="00280706" w:rsidP="00280706">
      <w:pPr>
        <w:ind w:left="5801"/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Додаток 2</w:t>
      </w:r>
    </w:p>
    <w:p w:rsidR="00F54B20" w:rsidRDefault="00F54B20" w:rsidP="00F54B20">
      <w:pPr>
        <w:ind w:left="5801"/>
        <w:rPr>
          <w:lang w:val="uk-UA"/>
        </w:rPr>
      </w:pPr>
      <w:r>
        <w:rPr>
          <w:lang w:val="uk-UA"/>
        </w:rPr>
        <w:t xml:space="preserve">                                                                        д</w:t>
      </w:r>
      <w:r w:rsidRPr="00CA6471">
        <w:rPr>
          <w:lang w:val="uk-UA"/>
        </w:rPr>
        <w:t xml:space="preserve">о розпорядження сільського </w:t>
      </w:r>
      <w:r>
        <w:rPr>
          <w:lang w:val="uk-UA"/>
        </w:rPr>
        <w:t xml:space="preserve">голови </w:t>
      </w:r>
    </w:p>
    <w:p w:rsidR="00F54B20" w:rsidRDefault="00F54B20" w:rsidP="00F54B20">
      <w:pPr>
        <w:ind w:left="5801"/>
        <w:rPr>
          <w:lang w:val="uk-UA"/>
        </w:rPr>
      </w:pPr>
      <w:r>
        <w:rPr>
          <w:lang w:val="uk-UA"/>
        </w:rPr>
        <w:t xml:space="preserve">                                                                        № 116/2023-СР від 27.09.2023 р.</w:t>
      </w:r>
    </w:p>
    <w:p w:rsidR="00280706" w:rsidRDefault="00280706" w:rsidP="00280706">
      <w:pPr>
        <w:ind w:left="5801"/>
        <w:rPr>
          <w:b/>
          <w:lang w:val="uk-UA"/>
        </w:rPr>
      </w:pPr>
    </w:p>
    <w:p w:rsidR="00280706" w:rsidRDefault="00280706" w:rsidP="00280706">
      <w:pPr>
        <w:ind w:left="5801"/>
        <w:rPr>
          <w:b/>
        </w:rPr>
      </w:pPr>
      <w:r>
        <w:rPr>
          <w:b/>
          <w:lang w:val="uk-UA"/>
        </w:rPr>
        <w:t xml:space="preserve">                                                                                             </w:t>
      </w:r>
      <w:r>
        <w:rPr>
          <w:b/>
        </w:rPr>
        <w:t>ЗАТВЕРДЖУЮ</w:t>
      </w:r>
    </w:p>
    <w:p w:rsidR="00280706" w:rsidRDefault="00280706" w:rsidP="00280706">
      <w:pPr>
        <w:pStyle w:val="ab"/>
        <w:rPr>
          <w:b/>
          <w:sz w:val="15"/>
        </w:rPr>
      </w:pPr>
    </w:p>
    <w:p w:rsidR="00280706" w:rsidRPr="003452D8" w:rsidRDefault="00280706" w:rsidP="00280706">
      <w:pPr>
        <w:pStyle w:val="ab"/>
        <w:ind w:left="113" w:right="302" w:hanging="12"/>
      </w:pPr>
      <w:r>
        <w:t xml:space="preserve">                                                                                             </w:t>
      </w:r>
      <w:r>
        <w:rPr>
          <w:lang w:val="uk-UA"/>
        </w:rPr>
        <w:t xml:space="preserve">                                                                                </w:t>
      </w:r>
      <w:r>
        <w:t xml:space="preserve"> Теплицький сільський голова</w:t>
      </w:r>
    </w:p>
    <w:p w:rsidR="00AC604C" w:rsidRPr="00F54B20" w:rsidRDefault="00280706" w:rsidP="00F54B20">
      <w:pPr>
        <w:pStyle w:val="ab"/>
        <w:tabs>
          <w:tab w:val="left" w:pos="2493"/>
        </w:tabs>
        <w:ind w:left="157"/>
      </w:pPr>
      <w:r w:rsidRPr="000B0618">
        <w:t xml:space="preserve">                                                                                         </w:t>
      </w:r>
      <w:r>
        <w:t xml:space="preserve">     </w:t>
      </w:r>
      <w:r>
        <w:rPr>
          <w:lang w:val="uk-UA"/>
        </w:rPr>
        <w:t xml:space="preserve">                                                                   </w:t>
      </w:r>
      <w:r w:rsidR="00F54B20">
        <w:rPr>
          <w:lang w:val="uk-UA"/>
        </w:rPr>
        <w:t xml:space="preserve">      </w:t>
      </w:r>
      <w:r>
        <w:rPr>
          <w:lang w:val="uk-UA"/>
        </w:rPr>
        <w:t xml:space="preserve">    </w:t>
      </w:r>
      <w:r>
        <w:t>_______________</w:t>
      </w:r>
      <w:r>
        <w:rPr>
          <w:lang w:val="uk-UA"/>
        </w:rPr>
        <w:t xml:space="preserve">Іван </w:t>
      </w:r>
      <w:r w:rsidR="00F54B20">
        <w:t>ЛЕОН</w:t>
      </w:r>
      <w:r w:rsidR="006D4525">
        <w:rPr>
          <w:lang w:val="uk-UA"/>
        </w:rPr>
        <w:t>ТЬЄВ</w:t>
      </w:r>
      <w:r>
        <w:tab/>
      </w:r>
      <w:r>
        <w:rPr>
          <w:lang w:val="uk-UA"/>
        </w:rPr>
        <w:t xml:space="preserve">                                                                            </w:t>
      </w:r>
    </w:p>
    <w:p w:rsidR="005E1965" w:rsidRPr="002E0DD9" w:rsidRDefault="00AC604C" w:rsidP="005E1965">
      <w:pPr>
        <w:autoSpaceDE w:val="0"/>
        <w:autoSpaceDN w:val="0"/>
        <w:adjustRightInd w:val="0"/>
        <w:spacing w:before="227" w:line="276" w:lineRule="auto"/>
        <w:textAlignment w:val="center"/>
        <w:rPr>
          <w:b/>
          <w:bCs/>
          <w:color w:val="000000"/>
          <w:sz w:val="28"/>
          <w:szCs w:val="28"/>
          <w:lang w:val="uk-UA" w:eastAsia="pl-PL"/>
        </w:rPr>
      </w:pPr>
      <w:r w:rsidRPr="002E0DD9">
        <w:rPr>
          <w:color w:val="000000"/>
          <w:sz w:val="28"/>
          <w:szCs w:val="28"/>
          <w:lang w:val="uk-UA" w:eastAsia="pl-PL"/>
        </w:rPr>
        <w:t xml:space="preserve">                                                    </w:t>
      </w:r>
      <w:r w:rsidR="00C2693D">
        <w:rPr>
          <w:color w:val="000000"/>
          <w:sz w:val="28"/>
          <w:szCs w:val="28"/>
          <w:lang w:eastAsia="pl-PL"/>
        </w:rPr>
        <w:t>Таблиця</w:t>
      </w:r>
      <w:r w:rsidR="00C2693D">
        <w:rPr>
          <w:color w:val="000000"/>
          <w:sz w:val="28"/>
          <w:szCs w:val="28"/>
          <w:lang w:val="uk-UA" w:eastAsia="pl-PL"/>
        </w:rPr>
        <w:t xml:space="preserve"> 1</w:t>
      </w:r>
      <w:r w:rsidR="005E1965" w:rsidRPr="002E0DD9">
        <w:rPr>
          <w:color w:val="000000"/>
          <w:sz w:val="28"/>
          <w:szCs w:val="28"/>
          <w:lang w:eastAsia="pl-PL"/>
        </w:rPr>
        <w:t xml:space="preserve">. </w:t>
      </w:r>
      <w:r w:rsidR="005E1965" w:rsidRPr="002E0DD9">
        <w:rPr>
          <w:b/>
          <w:bCs/>
          <w:color w:val="000000"/>
          <w:sz w:val="28"/>
          <w:szCs w:val="28"/>
          <w:lang w:eastAsia="pl-PL"/>
        </w:rPr>
        <w:t>Графіки змінності на I</w:t>
      </w:r>
      <w:r w:rsidR="005E1965" w:rsidRPr="002E0DD9">
        <w:rPr>
          <w:b/>
          <w:bCs/>
          <w:color w:val="000000"/>
          <w:sz w:val="28"/>
          <w:szCs w:val="28"/>
          <w:lang w:val="en-US" w:eastAsia="pl-PL"/>
        </w:rPr>
        <w:t>V</w:t>
      </w:r>
      <w:r w:rsidR="005E1965" w:rsidRPr="002E0DD9">
        <w:rPr>
          <w:b/>
          <w:bCs/>
          <w:color w:val="000000"/>
          <w:sz w:val="28"/>
          <w:szCs w:val="28"/>
          <w:lang w:eastAsia="pl-PL"/>
        </w:rPr>
        <w:t xml:space="preserve"> квартал 2023 року працівників охорони, </w:t>
      </w:r>
      <w:r w:rsidR="005E1965" w:rsidRPr="002E0DD9">
        <w:rPr>
          <w:b/>
          <w:bCs/>
          <w:color w:val="000000"/>
          <w:sz w:val="28"/>
          <w:szCs w:val="28"/>
          <w:lang w:eastAsia="pl-PL"/>
        </w:rPr>
        <w:br/>
      </w:r>
      <w:r w:rsidRPr="002E0DD9">
        <w:rPr>
          <w:b/>
          <w:bCs/>
          <w:color w:val="000000"/>
          <w:sz w:val="28"/>
          <w:szCs w:val="28"/>
          <w:lang w:val="uk-UA" w:eastAsia="pl-PL"/>
        </w:rPr>
        <w:t xml:space="preserve">                                                         </w:t>
      </w:r>
      <w:r w:rsidR="005E1965" w:rsidRPr="002E0DD9">
        <w:rPr>
          <w:b/>
          <w:bCs/>
          <w:color w:val="000000"/>
          <w:sz w:val="28"/>
          <w:szCs w:val="28"/>
          <w:lang w:eastAsia="pl-PL"/>
        </w:rPr>
        <w:t>які працюють одним постом при 24-годинній зміні з 9.00 до 9.00</w:t>
      </w:r>
    </w:p>
    <w:p w:rsidR="00AC604C" w:rsidRPr="002E0DD9" w:rsidRDefault="00AC604C" w:rsidP="005E1965">
      <w:pPr>
        <w:autoSpaceDE w:val="0"/>
        <w:autoSpaceDN w:val="0"/>
        <w:adjustRightInd w:val="0"/>
        <w:spacing w:before="227" w:line="276" w:lineRule="auto"/>
        <w:textAlignment w:val="center"/>
        <w:rPr>
          <w:b/>
          <w:bCs/>
          <w:color w:val="000000"/>
          <w:sz w:val="28"/>
          <w:szCs w:val="28"/>
          <w:lang w:val="uk-UA" w:eastAsia="pl-PL"/>
        </w:rPr>
      </w:pPr>
    </w:p>
    <w:tbl>
      <w:tblPr>
        <w:tblpPr w:leftFromText="180" w:rightFromText="180" w:vertAnchor="text" w:tblpY="1"/>
        <w:tblOverlap w:val="never"/>
        <w:tblW w:w="0" w:type="auto"/>
        <w:tblInd w:w="1839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54"/>
        <w:gridCol w:w="247"/>
        <w:gridCol w:w="274"/>
        <w:gridCol w:w="272"/>
        <w:gridCol w:w="243"/>
        <w:gridCol w:w="252"/>
        <w:gridCol w:w="301"/>
        <w:gridCol w:w="274"/>
        <w:gridCol w:w="294"/>
        <w:gridCol w:w="280"/>
        <w:gridCol w:w="292"/>
        <w:gridCol w:w="312"/>
        <w:gridCol w:w="283"/>
        <w:gridCol w:w="299"/>
        <w:gridCol w:w="309"/>
        <w:gridCol w:w="293"/>
        <w:gridCol w:w="298"/>
        <w:gridCol w:w="307"/>
        <w:gridCol w:w="308"/>
        <w:gridCol w:w="283"/>
        <w:gridCol w:w="334"/>
        <w:gridCol w:w="281"/>
        <w:gridCol w:w="343"/>
        <w:gridCol w:w="304"/>
        <w:gridCol w:w="309"/>
        <w:gridCol w:w="321"/>
        <w:gridCol w:w="315"/>
        <w:gridCol w:w="305"/>
        <w:gridCol w:w="313"/>
        <w:gridCol w:w="358"/>
        <w:gridCol w:w="338"/>
        <w:gridCol w:w="287"/>
      </w:tblGrid>
      <w:tr w:rsidR="005E1965" w:rsidRPr="002E0DD9" w:rsidTr="002E0DD9">
        <w:trPr>
          <w:trHeight w:val="60"/>
        </w:trPr>
        <w:tc>
          <w:tcPr>
            <w:tcW w:w="10583" w:type="dxa"/>
            <w:gridSpan w:val="32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8344DE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b/>
                <w:bCs/>
                <w:color w:val="000000"/>
                <w:sz w:val="28"/>
                <w:szCs w:val="28"/>
                <w:lang w:val="uk-UA" w:eastAsia="pl-PL"/>
              </w:rPr>
            </w:pPr>
            <w:r w:rsidRPr="008344DE">
              <w:rPr>
                <w:b/>
                <w:bCs/>
                <w:color w:val="000000"/>
                <w:sz w:val="28"/>
                <w:szCs w:val="28"/>
                <w:lang w:val="uk-UA" w:eastAsia="pl-PL"/>
              </w:rPr>
              <w:t>Жовтень 2023 року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  <w:tr w:rsidR="005E1965" w:rsidRPr="002E0DD9" w:rsidTr="002E0DD9">
        <w:trPr>
          <w:trHeight w:val="60"/>
        </w:trPr>
        <w:tc>
          <w:tcPr>
            <w:tcW w:w="135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Сторожі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1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2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3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4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5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6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7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8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9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10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11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ind w:right="-57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12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13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14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15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16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17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18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ind w:right="-86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19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20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ind w:right="-38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21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22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23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24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25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26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27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28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29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30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7"/>
                <w:szCs w:val="17"/>
                <w:lang w:eastAsia="pl-PL"/>
              </w:rPr>
            </w:pPr>
            <w:r w:rsidRPr="002E0DD9">
              <w:rPr>
                <w:color w:val="000000"/>
                <w:sz w:val="17"/>
                <w:szCs w:val="17"/>
                <w:lang w:eastAsia="pl-PL"/>
              </w:rPr>
              <w:t>31</w:t>
            </w:r>
          </w:p>
          <w:p w:rsidR="005E1965" w:rsidRPr="002E0DD9" w:rsidRDefault="005E1965" w:rsidP="002E0DD9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5E1965" w:rsidRDefault="002E0DD9" w:rsidP="005E1965">
      <w:pPr>
        <w:rPr>
          <w:rFonts w:eastAsiaTheme="minorHAnsi"/>
          <w:vanish/>
        </w:rPr>
      </w:pPr>
      <w:r>
        <w:rPr>
          <w:rFonts w:eastAsiaTheme="minorHAnsi"/>
          <w:vanish/>
        </w:rPr>
        <w:br w:type="textWrapping" w:clear="all"/>
      </w:r>
    </w:p>
    <w:tbl>
      <w:tblPr>
        <w:tblW w:w="0" w:type="auto"/>
        <w:tblInd w:w="1827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1"/>
        <w:gridCol w:w="1083"/>
        <w:gridCol w:w="247"/>
        <w:gridCol w:w="274"/>
        <w:gridCol w:w="272"/>
        <w:gridCol w:w="243"/>
        <w:gridCol w:w="252"/>
        <w:gridCol w:w="301"/>
        <w:gridCol w:w="274"/>
        <w:gridCol w:w="294"/>
        <w:gridCol w:w="280"/>
        <w:gridCol w:w="292"/>
        <w:gridCol w:w="312"/>
        <w:gridCol w:w="283"/>
        <w:gridCol w:w="299"/>
        <w:gridCol w:w="309"/>
        <w:gridCol w:w="293"/>
        <w:gridCol w:w="298"/>
        <w:gridCol w:w="307"/>
        <w:gridCol w:w="308"/>
        <w:gridCol w:w="283"/>
        <w:gridCol w:w="334"/>
        <w:gridCol w:w="281"/>
        <w:gridCol w:w="343"/>
        <w:gridCol w:w="304"/>
        <w:gridCol w:w="309"/>
        <w:gridCol w:w="321"/>
        <w:gridCol w:w="315"/>
        <w:gridCol w:w="305"/>
        <w:gridCol w:w="313"/>
        <w:gridCol w:w="358"/>
        <w:gridCol w:w="338"/>
        <w:gridCol w:w="287"/>
      </w:tblGrid>
      <w:tr w:rsidR="005E1965" w:rsidTr="00322E66">
        <w:trPr>
          <w:trHeight w:val="60"/>
        </w:trPr>
        <w:tc>
          <w:tcPr>
            <w:tcW w:w="27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Theme="minorHAnsi" w:hAnsiTheme="minorHAnsi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Theme="minorHAnsi" w:hAnsiTheme="minorHAnsi" w:cs="FreeSetC"/>
                <w:color w:val="000000"/>
                <w:sz w:val="17"/>
                <w:szCs w:val="17"/>
                <w:lang w:val="uk-UA" w:eastAsia="pl-PL"/>
              </w:rPr>
              <w:t>Богоцан Валерій Андрійович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</w:tr>
      <w:tr w:rsidR="005E1965" w:rsidTr="00322E66">
        <w:trPr>
          <w:trHeight w:val="60"/>
        </w:trPr>
        <w:tc>
          <w:tcPr>
            <w:tcW w:w="27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Петренко Віктор Миколайович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</w:tr>
      <w:tr w:rsidR="005E1965" w:rsidTr="00322E66">
        <w:trPr>
          <w:trHeight w:val="60"/>
        </w:trPr>
        <w:tc>
          <w:tcPr>
            <w:tcW w:w="27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3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Стоянов Олександр Степанович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Р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5E1965" w:rsidRDefault="005E1965">
            <w:pPr>
              <w:autoSpaceDE w:val="0"/>
              <w:autoSpaceDN w:val="0"/>
              <w:adjustRightInd w:val="0"/>
              <w:spacing w:before="28" w:line="276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20226" w:rsidRDefault="00220226" w:rsidP="00220226">
      <w:pPr>
        <w:autoSpaceDE w:val="0"/>
        <w:autoSpaceDN w:val="0"/>
        <w:adjustRightInd w:val="0"/>
        <w:spacing w:before="227" w:line="278" w:lineRule="auto"/>
        <w:textAlignment w:val="center"/>
        <w:rPr>
          <w:rFonts w:ascii="FreeSetC" w:hAnsi="FreeSetC" w:cs="FreeSetC"/>
          <w:color w:val="000000"/>
          <w:sz w:val="19"/>
          <w:szCs w:val="19"/>
          <w:lang w:val="uk-UA" w:eastAsia="pl-PL"/>
        </w:rPr>
      </w:pPr>
    </w:p>
    <w:p w:rsidR="00220226" w:rsidRDefault="00220226" w:rsidP="00220226">
      <w:pPr>
        <w:autoSpaceDE w:val="0"/>
        <w:autoSpaceDN w:val="0"/>
        <w:adjustRightInd w:val="0"/>
        <w:spacing w:before="227" w:line="278" w:lineRule="auto"/>
        <w:textAlignment w:val="center"/>
        <w:rPr>
          <w:rFonts w:ascii="FreeSetC" w:hAnsi="FreeSetC" w:cs="FreeSetC"/>
          <w:color w:val="000000"/>
          <w:sz w:val="19"/>
          <w:szCs w:val="19"/>
          <w:lang w:val="uk-UA" w:eastAsia="pl-PL"/>
        </w:rPr>
      </w:pPr>
    </w:p>
    <w:p w:rsidR="00F54B20" w:rsidRDefault="00F54B20" w:rsidP="00220226">
      <w:pPr>
        <w:autoSpaceDE w:val="0"/>
        <w:autoSpaceDN w:val="0"/>
        <w:adjustRightInd w:val="0"/>
        <w:spacing w:before="227" w:line="278" w:lineRule="auto"/>
        <w:textAlignment w:val="center"/>
        <w:rPr>
          <w:rFonts w:ascii="FreeSetC" w:hAnsi="FreeSetC" w:cs="FreeSetC"/>
          <w:color w:val="000000"/>
          <w:sz w:val="19"/>
          <w:szCs w:val="19"/>
          <w:lang w:val="uk-UA" w:eastAsia="pl-PL"/>
        </w:rPr>
      </w:pPr>
      <w:r>
        <w:rPr>
          <w:rFonts w:ascii="FreeSetC" w:hAnsi="FreeSetC" w:cs="FreeSetC"/>
          <w:color w:val="000000"/>
          <w:sz w:val="19"/>
          <w:szCs w:val="19"/>
          <w:lang w:val="uk-UA"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</w:p>
    <w:p w:rsidR="00F54B20" w:rsidRDefault="00F54B20" w:rsidP="00220226">
      <w:pPr>
        <w:autoSpaceDE w:val="0"/>
        <w:autoSpaceDN w:val="0"/>
        <w:adjustRightInd w:val="0"/>
        <w:spacing w:before="227" w:line="278" w:lineRule="auto"/>
        <w:textAlignment w:val="center"/>
        <w:rPr>
          <w:rFonts w:ascii="FreeSetC" w:hAnsi="FreeSetC" w:cs="FreeSetC"/>
          <w:color w:val="000000"/>
          <w:sz w:val="19"/>
          <w:szCs w:val="19"/>
          <w:lang w:val="uk-UA" w:eastAsia="pl-PL"/>
        </w:rPr>
      </w:pPr>
    </w:p>
    <w:p w:rsidR="00220226" w:rsidRPr="00F54B20" w:rsidRDefault="00F54B20" w:rsidP="00220226">
      <w:pPr>
        <w:autoSpaceDE w:val="0"/>
        <w:autoSpaceDN w:val="0"/>
        <w:adjustRightInd w:val="0"/>
        <w:spacing w:before="227" w:line="278" w:lineRule="auto"/>
        <w:textAlignment w:val="center"/>
        <w:rPr>
          <w:rFonts w:ascii="FreeSetC" w:hAnsi="FreeSetC" w:cs="FreeSetC"/>
          <w:color w:val="000000"/>
          <w:lang w:val="uk-UA" w:eastAsia="pl-PL"/>
        </w:rPr>
      </w:pPr>
      <w:r>
        <w:rPr>
          <w:rFonts w:ascii="FreeSetC" w:hAnsi="FreeSetC" w:cs="FreeSetC"/>
          <w:color w:val="000000"/>
          <w:sz w:val="19"/>
          <w:szCs w:val="19"/>
          <w:lang w:val="uk-UA"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Pr="00F54B20">
        <w:rPr>
          <w:rFonts w:ascii="FreeSetC" w:hAnsi="FreeSetC" w:cs="FreeSetC"/>
          <w:color w:val="000000"/>
          <w:lang w:val="uk-UA" w:eastAsia="pl-PL"/>
        </w:rPr>
        <w:t>Продовження додатку 2</w:t>
      </w:r>
    </w:p>
    <w:p w:rsidR="00220226" w:rsidRDefault="00220226" w:rsidP="00220226">
      <w:pPr>
        <w:autoSpaceDE w:val="0"/>
        <w:autoSpaceDN w:val="0"/>
        <w:adjustRightInd w:val="0"/>
        <w:spacing w:before="227" w:line="278" w:lineRule="auto"/>
        <w:textAlignment w:val="center"/>
        <w:rPr>
          <w:rFonts w:ascii="FreeSetC" w:hAnsi="FreeSetC" w:cs="FreeSetC"/>
          <w:color w:val="000000"/>
          <w:sz w:val="19"/>
          <w:szCs w:val="19"/>
          <w:lang w:val="uk-UA" w:eastAsia="pl-PL"/>
        </w:rPr>
      </w:pPr>
    </w:p>
    <w:p w:rsidR="00220226" w:rsidRDefault="00C2693D" w:rsidP="00220226">
      <w:pPr>
        <w:autoSpaceDE w:val="0"/>
        <w:autoSpaceDN w:val="0"/>
        <w:adjustRightInd w:val="0"/>
        <w:spacing w:before="227" w:line="278" w:lineRule="auto"/>
        <w:textAlignment w:val="center"/>
        <w:rPr>
          <w:rFonts w:ascii="FreeSetC" w:hAnsi="FreeSetC" w:cs="FreeSetC"/>
          <w:b/>
          <w:bCs/>
          <w:color w:val="000000"/>
          <w:sz w:val="28"/>
          <w:szCs w:val="28"/>
          <w:lang w:val="uk-UA" w:eastAsia="pl-PL"/>
        </w:rPr>
      </w:pPr>
      <w:r>
        <w:rPr>
          <w:rFonts w:ascii="FreeSetC" w:hAnsi="FreeSetC" w:cs="FreeSetC"/>
          <w:color w:val="000000"/>
          <w:sz w:val="28"/>
          <w:szCs w:val="28"/>
          <w:lang w:val="uk-UA" w:eastAsia="pl-PL"/>
        </w:rPr>
        <w:t xml:space="preserve">       </w:t>
      </w:r>
      <w:r w:rsidR="00F54B20">
        <w:rPr>
          <w:rFonts w:ascii="FreeSetC" w:hAnsi="FreeSetC" w:cs="FreeSetC"/>
          <w:color w:val="000000"/>
          <w:sz w:val="28"/>
          <w:szCs w:val="28"/>
          <w:lang w:val="uk-UA" w:eastAsia="pl-PL"/>
        </w:rPr>
        <w:t xml:space="preserve">                   </w:t>
      </w:r>
      <w:r>
        <w:rPr>
          <w:rFonts w:ascii="FreeSetC" w:hAnsi="FreeSetC" w:cs="FreeSetC"/>
          <w:color w:val="000000"/>
          <w:sz w:val="28"/>
          <w:szCs w:val="28"/>
          <w:lang w:val="uk-UA" w:eastAsia="pl-PL"/>
        </w:rPr>
        <w:t xml:space="preserve">     </w:t>
      </w:r>
      <w:r w:rsidR="00220226" w:rsidRPr="00C2693D">
        <w:rPr>
          <w:rFonts w:ascii="FreeSetC" w:hAnsi="FreeSetC" w:cs="FreeSetC"/>
          <w:color w:val="000000"/>
          <w:sz w:val="28"/>
          <w:szCs w:val="28"/>
          <w:lang w:eastAsia="pl-PL"/>
        </w:rPr>
        <w:t xml:space="preserve">Таблиця 2. </w:t>
      </w:r>
      <w:r w:rsidR="00220226" w:rsidRPr="00C2693D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>Графіки змінності на I</w:t>
      </w:r>
      <w:r w:rsidR="00220226" w:rsidRPr="00C2693D">
        <w:rPr>
          <w:rFonts w:asciiTheme="minorHAnsi" w:hAnsiTheme="minorHAnsi" w:cs="FreeSetC"/>
          <w:b/>
          <w:bCs/>
          <w:color w:val="000000"/>
          <w:sz w:val="28"/>
          <w:szCs w:val="28"/>
          <w:lang w:val="en-US" w:eastAsia="pl-PL"/>
        </w:rPr>
        <w:t>V</w:t>
      </w:r>
      <w:r w:rsidR="00220226" w:rsidRPr="00C2693D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 xml:space="preserve"> квартал 20</w:t>
      </w:r>
      <w:r w:rsidR="00220226" w:rsidRPr="00C2693D">
        <w:rPr>
          <w:rFonts w:asciiTheme="minorHAnsi" w:hAnsiTheme="minorHAnsi" w:cs="FreeSetC"/>
          <w:b/>
          <w:bCs/>
          <w:color w:val="000000"/>
          <w:sz w:val="28"/>
          <w:szCs w:val="28"/>
          <w:lang w:eastAsia="pl-PL"/>
        </w:rPr>
        <w:t>23</w:t>
      </w:r>
      <w:r w:rsidR="00220226" w:rsidRPr="00C2693D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 xml:space="preserve"> року працівників охорони, </w:t>
      </w:r>
      <w:r w:rsidR="00220226" w:rsidRPr="00C2693D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br/>
      </w:r>
      <w:r>
        <w:rPr>
          <w:rFonts w:ascii="FreeSetC" w:hAnsi="FreeSetC" w:cs="FreeSetC"/>
          <w:b/>
          <w:bCs/>
          <w:color w:val="000000"/>
          <w:sz w:val="28"/>
          <w:szCs w:val="28"/>
          <w:lang w:val="uk-UA" w:eastAsia="pl-PL"/>
        </w:rPr>
        <w:t xml:space="preserve">                     </w:t>
      </w:r>
      <w:r w:rsidR="00F54B20">
        <w:rPr>
          <w:rFonts w:ascii="FreeSetC" w:hAnsi="FreeSetC" w:cs="FreeSetC"/>
          <w:b/>
          <w:bCs/>
          <w:color w:val="000000"/>
          <w:sz w:val="28"/>
          <w:szCs w:val="28"/>
          <w:lang w:val="uk-UA" w:eastAsia="pl-PL"/>
        </w:rPr>
        <w:t xml:space="preserve">                </w:t>
      </w:r>
      <w:r>
        <w:rPr>
          <w:rFonts w:ascii="FreeSetC" w:hAnsi="FreeSetC" w:cs="FreeSetC"/>
          <w:b/>
          <w:bCs/>
          <w:color w:val="000000"/>
          <w:sz w:val="28"/>
          <w:szCs w:val="28"/>
          <w:lang w:val="uk-UA" w:eastAsia="pl-PL"/>
        </w:rPr>
        <w:t xml:space="preserve"> </w:t>
      </w:r>
      <w:r w:rsidR="00220226" w:rsidRPr="00C2693D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 xml:space="preserve">які працюють одним постом при 24-годинній зміні з </w:t>
      </w:r>
      <w:r w:rsidR="00220226" w:rsidRPr="00C2693D">
        <w:rPr>
          <w:rFonts w:asciiTheme="minorHAnsi" w:hAnsiTheme="minorHAnsi" w:cs="FreeSetC"/>
          <w:b/>
          <w:bCs/>
          <w:color w:val="000000"/>
          <w:sz w:val="28"/>
          <w:szCs w:val="28"/>
          <w:lang w:eastAsia="pl-PL"/>
        </w:rPr>
        <w:t>9</w:t>
      </w:r>
      <w:r w:rsidR="00220226" w:rsidRPr="00C2693D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 xml:space="preserve">.00 до </w:t>
      </w:r>
      <w:r w:rsidR="00220226" w:rsidRPr="00C2693D">
        <w:rPr>
          <w:rFonts w:asciiTheme="minorHAnsi" w:hAnsiTheme="minorHAnsi" w:cs="FreeSetC"/>
          <w:b/>
          <w:bCs/>
          <w:color w:val="000000"/>
          <w:sz w:val="28"/>
          <w:szCs w:val="28"/>
          <w:lang w:eastAsia="pl-PL"/>
        </w:rPr>
        <w:t>9</w:t>
      </w:r>
      <w:r w:rsidR="00220226" w:rsidRPr="00C2693D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>.00</w:t>
      </w:r>
    </w:p>
    <w:p w:rsidR="00C2693D" w:rsidRPr="00C2693D" w:rsidRDefault="00C2693D" w:rsidP="00220226">
      <w:pPr>
        <w:autoSpaceDE w:val="0"/>
        <w:autoSpaceDN w:val="0"/>
        <w:adjustRightInd w:val="0"/>
        <w:spacing w:before="227" w:line="278" w:lineRule="auto"/>
        <w:textAlignment w:val="center"/>
        <w:rPr>
          <w:rFonts w:ascii="FreeSetC" w:hAnsi="FreeSetC" w:cs="FreeSetC"/>
          <w:b/>
          <w:bCs/>
          <w:color w:val="000000"/>
          <w:sz w:val="28"/>
          <w:szCs w:val="28"/>
          <w:lang w:val="uk-UA" w:eastAsia="pl-PL"/>
        </w:rPr>
      </w:pPr>
    </w:p>
    <w:tbl>
      <w:tblPr>
        <w:tblW w:w="0" w:type="auto"/>
        <w:tblInd w:w="14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"/>
        <w:gridCol w:w="1083"/>
        <w:gridCol w:w="247"/>
        <w:gridCol w:w="274"/>
        <w:gridCol w:w="272"/>
        <w:gridCol w:w="243"/>
        <w:gridCol w:w="252"/>
        <w:gridCol w:w="301"/>
        <w:gridCol w:w="274"/>
        <w:gridCol w:w="294"/>
        <w:gridCol w:w="280"/>
        <w:gridCol w:w="292"/>
        <w:gridCol w:w="312"/>
        <w:gridCol w:w="283"/>
        <w:gridCol w:w="299"/>
        <w:gridCol w:w="309"/>
        <w:gridCol w:w="293"/>
        <w:gridCol w:w="298"/>
        <w:gridCol w:w="307"/>
        <w:gridCol w:w="308"/>
        <w:gridCol w:w="283"/>
        <w:gridCol w:w="334"/>
        <w:gridCol w:w="281"/>
        <w:gridCol w:w="343"/>
        <w:gridCol w:w="304"/>
        <w:gridCol w:w="309"/>
        <w:gridCol w:w="321"/>
        <w:gridCol w:w="315"/>
        <w:gridCol w:w="305"/>
        <w:gridCol w:w="313"/>
        <w:gridCol w:w="358"/>
        <w:gridCol w:w="338"/>
        <w:gridCol w:w="287"/>
      </w:tblGrid>
      <w:tr w:rsidR="00220226" w:rsidRPr="00395616" w:rsidTr="00C2693D">
        <w:trPr>
          <w:trHeight w:val="60"/>
        </w:trPr>
        <w:tc>
          <w:tcPr>
            <w:tcW w:w="10583" w:type="dxa"/>
            <w:gridSpan w:val="33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b/>
                <w:bCs/>
                <w:color w:val="000000"/>
                <w:sz w:val="17"/>
                <w:szCs w:val="17"/>
                <w:lang w:val="uk-UA" w:eastAsia="pl-PL"/>
              </w:rPr>
              <w:t>Листопад 2023 року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226" w:rsidRPr="00395616" w:rsidTr="00C2693D">
        <w:trPr>
          <w:trHeight w:val="60"/>
        </w:trPr>
        <w:tc>
          <w:tcPr>
            <w:tcW w:w="1354" w:type="dxa"/>
            <w:gridSpan w:val="2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Сторожі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3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4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5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6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7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8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9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10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11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ind w:right="-57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12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13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14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15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16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17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18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ind w:right="-86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19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20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ind w:right="-38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21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22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23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24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25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26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27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28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29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30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31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226" w:rsidRPr="00395616" w:rsidTr="00C2693D">
        <w:trPr>
          <w:trHeight w:val="60"/>
        </w:trPr>
        <w:tc>
          <w:tcPr>
            <w:tcW w:w="27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Theme="minorHAnsi" w:hAnsiTheme="minorHAnsi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Theme="minorHAnsi" w:hAnsiTheme="minorHAnsi" w:cs="FreeSetC"/>
                <w:color w:val="000000"/>
                <w:sz w:val="17"/>
                <w:szCs w:val="17"/>
                <w:lang w:val="uk-UA" w:eastAsia="pl-PL"/>
              </w:rPr>
              <w:t>Богоцан Валерій Андрійович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</w:p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8"/>
                <w:szCs w:val="18"/>
                <w:lang w:val="uk-UA" w:eastAsia="pl-PL"/>
              </w:rPr>
              <w:t>-</w:t>
            </w:r>
          </w:p>
        </w:tc>
      </w:tr>
      <w:tr w:rsidR="00220226" w:rsidRPr="00395616" w:rsidTr="00C2693D">
        <w:trPr>
          <w:trHeight w:val="60"/>
        </w:trPr>
        <w:tc>
          <w:tcPr>
            <w:tcW w:w="27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Петренко Віктор Миколайович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-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226" w:rsidRPr="00395616" w:rsidTr="00C2693D">
        <w:trPr>
          <w:trHeight w:val="60"/>
        </w:trPr>
        <w:tc>
          <w:tcPr>
            <w:tcW w:w="27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3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Стоянов Олександр Степанович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-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20226" w:rsidRDefault="00220226" w:rsidP="00220226"/>
    <w:p w:rsidR="00220226" w:rsidRDefault="00220226" w:rsidP="00220226">
      <w:pPr>
        <w:rPr>
          <w:lang w:val="uk-UA"/>
        </w:rPr>
      </w:pPr>
    </w:p>
    <w:p w:rsidR="00220226" w:rsidRDefault="00220226" w:rsidP="00220226">
      <w:pPr>
        <w:rPr>
          <w:lang w:val="uk-UA"/>
        </w:rPr>
      </w:pPr>
    </w:p>
    <w:p w:rsidR="00470925" w:rsidRDefault="00470925" w:rsidP="00220226">
      <w:pPr>
        <w:rPr>
          <w:lang w:val="uk-UA"/>
        </w:rPr>
      </w:pPr>
    </w:p>
    <w:p w:rsidR="00470925" w:rsidRDefault="00470925" w:rsidP="00220226">
      <w:pPr>
        <w:rPr>
          <w:lang w:val="uk-UA"/>
        </w:rPr>
      </w:pPr>
    </w:p>
    <w:p w:rsidR="00470925" w:rsidRDefault="00470925" w:rsidP="00220226">
      <w:pPr>
        <w:rPr>
          <w:lang w:val="uk-UA"/>
        </w:rPr>
      </w:pPr>
    </w:p>
    <w:p w:rsidR="00470925" w:rsidRDefault="00470925" w:rsidP="00220226">
      <w:pPr>
        <w:rPr>
          <w:lang w:val="uk-UA"/>
        </w:rPr>
      </w:pPr>
    </w:p>
    <w:p w:rsidR="00470925" w:rsidRDefault="00470925" w:rsidP="00220226">
      <w:pPr>
        <w:rPr>
          <w:lang w:val="uk-UA"/>
        </w:rPr>
      </w:pPr>
    </w:p>
    <w:p w:rsidR="00470925" w:rsidRDefault="00470925" w:rsidP="00220226">
      <w:pPr>
        <w:rPr>
          <w:lang w:val="uk-UA"/>
        </w:rPr>
      </w:pPr>
    </w:p>
    <w:p w:rsidR="00220226" w:rsidRDefault="00F54B20" w:rsidP="00470925">
      <w:pPr>
        <w:tabs>
          <w:tab w:val="left" w:pos="8316"/>
        </w:tabs>
        <w:rPr>
          <w:lang w:val="uk-UA"/>
        </w:rPr>
      </w:pPr>
      <w:r>
        <w:rPr>
          <w:lang w:val="uk-UA"/>
        </w:rPr>
        <w:tab/>
        <w:t xml:space="preserve">                         </w:t>
      </w:r>
      <w:r w:rsidR="000E4521">
        <w:rPr>
          <w:lang w:val="uk-UA"/>
        </w:rPr>
        <w:t xml:space="preserve">             </w:t>
      </w:r>
      <w:r>
        <w:rPr>
          <w:lang w:val="uk-UA"/>
        </w:rPr>
        <w:t xml:space="preserve">    </w:t>
      </w:r>
      <w:r w:rsidRPr="00F54B20">
        <w:rPr>
          <w:rFonts w:ascii="FreeSetC" w:hAnsi="FreeSetC" w:cs="FreeSetC"/>
          <w:color w:val="000000"/>
          <w:lang w:val="uk-UA" w:eastAsia="pl-PL"/>
        </w:rPr>
        <w:t xml:space="preserve">Продовження додатку </w:t>
      </w:r>
      <w:r w:rsidR="000E4521">
        <w:rPr>
          <w:rFonts w:ascii="FreeSetC" w:hAnsi="FreeSetC" w:cs="FreeSetC"/>
          <w:color w:val="000000"/>
          <w:lang w:val="uk-UA" w:eastAsia="pl-PL"/>
        </w:rPr>
        <w:t>2</w:t>
      </w:r>
    </w:p>
    <w:p w:rsidR="00220226" w:rsidRDefault="00FF151C" w:rsidP="00220226">
      <w:pPr>
        <w:autoSpaceDE w:val="0"/>
        <w:autoSpaceDN w:val="0"/>
        <w:adjustRightInd w:val="0"/>
        <w:spacing w:before="227" w:line="278" w:lineRule="auto"/>
        <w:textAlignment w:val="center"/>
        <w:rPr>
          <w:rFonts w:ascii="FreeSetC" w:hAnsi="FreeSetC" w:cs="FreeSetC"/>
          <w:b/>
          <w:bCs/>
          <w:color w:val="000000"/>
          <w:sz w:val="28"/>
          <w:szCs w:val="28"/>
          <w:lang w:val="uk-UA" w:eastAsia="pl-PL"/>
        </w:rPr>
      </w:pPr>
      <w:r>
        <w:rPr>
          <w:rFonts w:ascii="FreeSetC" w:hAnsi="FreeSetC" w:cs="FreeSetC"/>
          <w:color w:val="000000"/>
          <w:sz w:val="28"/>
          <w:szCs w:val="28"/>
          <w:lang w:val="uk-UA" w:eastAsia="pl-PL"/>
        </w:rPr>
        <w:t xml:space="preserve">                 </w:t>
      </w:r>
      <w:r w:rsidRPr="00FF151C">
        <w:rPr>
          <w:rFonts w:ascii="FreeSetC" w:hAnsi="FreeSetC" w:cs="FreeSetC"/>
          <w:color w:val="000000"/>
          <w:sz w:val="28"/>
          <w:szCs w:val="28"/>
          <w:lang w:eastAsia="pl-PL"/>
        </w:rPr>
        <w:t xml:space="preserve">Таблиця </w:t>
      </w:r>
      <w:r w:rsidRPr="00FF151C">
        <w:rPr>
          <w:rFonts w:ascii="FreeSetC" w:hAnsi="FreeSetC" w:cs="FreeSetC"/>
          <w:color w:val="000000"/>
          <w:sz w:val="28"/>
          <w:szCs w:val="28"/>
          <w:lang w:val="uk-UA" w:eastAsia="pl-PL"/>
        </w:rPr>
        <w:t>3</w:t>
      </w:r>
      <w:r w:rsidR="00220226" w:rsidRPr="00FF151C">
        <w:rPr>
          <w:rFonts w:ascii="FreeSetC" w:hAnsi="FreeSetC" w:cs="FreeSetC"/>
          <w:color w:val="000000"/>
          <w:sz w:val="28"/>
          <w:szCs w:val="28"/>
          <w:lang w:eastAsia="pl-PL"/>
        </w:rPr>
        <w:t xml:space="preserve">. </w:t>
      </w:r>
      <w:r w:rsidR="00220226" w:rsidRPr="00FF151C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>Графіки змінності на I</w:t>
      </w:r>
      <w:r w:rsidR="00220226" w:rsidRPr="00FF151C">
        <w:rPr>
          <w:rFonts w:asciiTheme="minorHAnsi" w:hAnsiTheme="minorHAnsi" w:cs="FreeSetC"/>
          <w:b/>
          <w:bCs/>
          <w:color w:val="000000"/>
          <w:sz w:val="28"/>
          <w:szCs w:val="28"/>
          <w:lang w:val="en-US" w:eastAsia="pl-PL"/>
        </w:rPr>
        <w:t>V</w:t>
      </w:r>
      <w:r w:rsidR="00220226" w:rsidRPr="00FF151C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 xml:space="preserve"> квартал 20</w:t>
      </w:r>
      <w:r w:rsidR="00220226" w:rsidRPr="00FF151C">
        <w:rPr>
          <w:rFonts w:asciiTheme="minorHAnsi" w:hAnsiTheme="minorHAnsi" w:cs="FreeSetC"/>
          <w:b/>
          <w:bCs/>
          <w:color w:val="000000"/>
          <w:sz w:val="28"/>
          <w:szCs w:val="28"/>
          <w:lang w:eastAsia="pl-PL"/>
        </w:rPr>
        <w:t>23</w:t>
      </w:r>
      <w:r w:rsidR="00220226" w:rsidRPr="00FF151C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 xml:space="preserve"> року працівників охорони, </w:t>
      </w:r>
      <w:r w:rsidR="00220226" w:rsidRPr="00FF151C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br/>
      </w:r>
      <w:r>
        <w:rPr>
          <w:rFonts w:ascii="FreeSetC" w:hAnsi="FreeSetC" w:cs="FreeSetC"/>
          <w:b/>
          <w:bCs/>
          <w:color w:val="000000"/>
          <w:sz w:val="28"/>
          <w:szCs w:val="28"/>
          <w:lang w:val="uk-UA" w:eastAsia="pl-PL"/>
        </w:rPr>
        <w:t xml:space="preserve">                       </w:t>
      </w:r>
      <w:r w:rsidR="00220226" w:rsidRPr="00FF151C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 xml:space="preserve">які працюють одним постом при 24-годинній зміні з </w:t>
      </w:r>
      <w:r w:rsidR="00220226" w:rsidRPr="00FF151C">
        <w:rPr>
          <w:rFonts w:asciiTheme="minorHAnsi" w:hAnsiTheme="minorHAnsi" w:cs="FreeSetC"/>
          <w:b/>
          <w:bCs/>
          <w:color w:val="000000"/>
          <w:sz w:val="28"/>
          <w:szCs w:val="28"/>
          <w:lang w:eastAsia="pl-PL"/>
        </w:rPr>
        <w:t>9</w:t>
      </w:r>
      <w:r w:rsidR="00220226" w:rsidRPr="00FF151C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 xml:space="preserve">.00 до </w:t>
      </w:r>
      <w:r w:rsidR="00220226" w:rsidRPr="00FF151C">
        <w:rPr>
          <w:rFonts w:asciiTheme="minorHAnsi" w:hAnsiTheme="minorHAnsi" w:cs="FreeSetC"/>
          <w:b/>
          <w:bCs/>
          <w:color w:val="000000"/>
          <w:sz w:val="28"/>
          <w:szCs w:val="28"/>
          <w:lang w:eastAsia="pl-PL"/>
        </w:rPr>
        <w:t>9</w:t>
      </w:r>
      <w:r w:rsidR="00220226" w:rsidRPr="00FF151C">
        <w:rPr>
          <w:rFonts w:ascii="FreeSetC" w:hAnsi="FreeSetC" w:cs="FreeSetC"/>
          <w:b/>
          <w:bCs/>
          <w:color w:val="000000"/>
          <w:sz w:val="28"/>
          <w:szCs w:val="28"/>
          <w:lang w:eastAsia="pl-PL"/>
        </w:rPr>
        <w:t>.00</w:t>
      </w:r>
    </w:p>
    <w:p w:rsidR="00FF151C" w:rsidRPr="00FF151C" w:rsidRDefault="00FF151C" w:rsidP="00220226">
      <w:pPr>
        <w:autoSpaceDE w:val="0"/>
        <w:autoSpaceDN w:val="0"/>
        <w:adjustRightInd w:val="0"/>
        <w:spacing w:before="227" w:line="278" w:lineRule="auto"/>
        <w:textAlignment w:val="center"/>
        <w:rPr>
          <w:rFonts w:ascii="FreeSetC" w:hAnsi="FreeSetC" w:cs="FreeSetC"/>
          <w:b/>
          <w:bCs/>
          <w:color w:val="000000"/>
          <w:sz w:val="28"/>
          <w:szCs w:val="28"/>
          <w:lang w:val="uk-UA" w:eastAsia="pl-PL"/>
        </w:rPr>
      </w:pPr>
    </w:p>
    <w:tbl>
      <w:tblPr>
        <w:tblW w:w="0" w:type="auto"/>
        <w:tblInd w:w="1432" w:type="dxa"/>
        <w:tblLayout w:type="fixed"/>
        <w:tblCellMar>
          <w:left w:w="0" w:type="dxa"/>
          <w:right w:w="0" w:type="dxa"/>
        </w:tblCellMar>
        <w:tblLook w:val="0000"/>
      </w:tblPr>
      <w:tblGrid>
        <w:gridCol w:w="271"/>
        <w:gridCol w:w="1083"/>
        <w:gridCol w:w="247"/>
        <w:gridCol w:w="274"/>
        <w:gridCol w:w="272"/>
        <w:gridCol w:w="243"/>
        <w:gridCol w:w="252"/>
        <w:gridCol w:w="301"/>
        <w:gridCol w:w="274"/>
        <w:gridCol w:w="294"/>
        <w:gridCol w:w="280"/>
        <w:gridCol w:w="292"/>
        <w:gridCol w:w="312"/>
        <w:gridCol w:w="283"/>
        <w:gridCol w:w="299"/>
        <w:gridCol w:w="309"/>
        <w:gridCol w:w="293"/>
        <w:gridCol w:w="298"/>
        <w:gridCol w:w="307"/>
        <w:gridCol w:w="308"/>
        <w:gridCol w:w="283"/>
        <w:gridCol w:w="334"/>
        <w:gridCol w:w="281"/>
        <w:gridCol w:w="343"/>
        <w:gridCol w:w="304"/>
        <w:gridCol w:w="309"/>
        <w:gridCol w:w="321"/>
        <w:gridCol w:w="315"/>
        <w:gridCol w:w="305"/>
        <w:gridCol w:w="313"/>
        <w:gridCol w:w="358"/>
        <w:gridCol w:w="338"/>
        <w:gridCol w:w="287"/>
      </w:tblGrid>
      <w:tr w:rsidR="00220226" w:rsidRPr="00395616" w:rsidTr="00FF151C">
        <w:trPr>
          <w:trHeight w:val="60"/>
        </w:trPr>
        <w:tc>
          <w:tcPr>
            <w:tcW w:w="10583" w:type="dxa"/>
            <w:gridSpan w:val="33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FF151C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b/>
                <w:bCs/>
                <w:color w:val="000000"/>
                <w:lang w:val="uk-UA" w:eastAsia="pl-PL"/>
              </w:rPr>
            </w:pPr>
            <w:r w:rsidRPr="00FF151C">
              <w:rPr>
                <w:b/>
                <w:bCs/>
                <w:color w:val="000000"/>
                <w:lang w:val="uk-UA" w:eastAsia="pl-PL"/>
              </w:rPr>
              <w:t>Грудень 2023 року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226" w:rsidRPr="00395616" w:rsidTr="00FF151C">
        <w:trPr>
          <w:trHeight w:val="60"/>
        </w:trPr>
        <w:tc>
          <w:tcPr>
            <w:tcW w:w="1354" w:type="dxa"/>
            <w:gridSpan w:val="2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Сторожі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3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4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5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6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7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8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9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10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11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ind w:right="-57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12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13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14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15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16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17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18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ind w:right="-86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19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20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ind w:right="-38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21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22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23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24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25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26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27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28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29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30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31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226" w:rsidRPr="00395616" w:rsidTr="00FF151C">
        <w:trPr>
          <w:trHeight w:val="60"/>
        </w:trPr>
        <w:tc>
          <w:tcPr>
            <w:tcW w:w="27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1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Theme="minorHAnsi" w:hAnsiTheme="minorHAnsi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Theme="minorHAnsi" w:hAnsiTheme="minorHAnsi" w:cs="FreeSetC"/>
                <w:color w:val="000000"/>
                <w:sz w:val="17"/>
                <w:szCs w:val="17"/>
                <w:lang w:val="uk-UA" w:eastAsia="pl-PL"/>
              </w:rPr>
              <w:t>Богоцан Валерій Андрійович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val="uk-UA" w:eastAsia="pl-PL"/>
              </w:rPr>
            </w:pPr>
          </w:p>
        </w:tc>
      </w:tr>
      <w:tr w:rsidR="00220226" w:rsidRPr="00395616" w:rsidTr="00FF151C">
        <w:trPr>
          <w:trHeight w:val="60"/>
        </w:trPr>
        <w:tc>
          <w:tcPr>
            <w:tcW w:w="27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2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Петренко Віктор Миколайович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</w:tr>
      <w:tr w:rsidR="00220226" w:rsidRPr="00395616" w:rsidTr="00FF151C">
        <w:trPr>
          <w:trHeight w:val="60"/>
        </w:trPr>
        <w:tc>
          <w:tcPr>
            <w:tcW w:w="27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3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Стоянов Олександр Степанович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both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5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7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0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2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9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4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4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9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1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05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13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</w:pPr>
            <w:r w:rsidRPr="00395616">
              <w:rPr>
                <w:rFonts w:ascii="FreeSetC" w:hAnsi="FreeSetC" w:cs="FreeSetC"/>
                <w:color w:val="000000"/>
                <w:sz w:val="17"/>
                <w:szCs w:val="17"/>
                <w:lang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5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Р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38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0D3BE7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287" w:type="dxa"/>
            <w:tcBorders>
              <w:top w:val="single" w:sz="4" w:space="0" w:color="35E800"/>
              <w:left w:val="single" w:sz="4" w:space="0" w:color="35E800"/>
              <w:bottom w:val="single" w:sz="4" w:space="0" w:color="35E800"/>
              <w:right w:val="single" w:sz="4" w:space="0" w:color="35E8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220226" w:rsidRPr="00546E43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</w:pPr>
            <w:r>
              <w:rPr>
                <w:rFonts w:ascii="FreeSetC" w:hAnsi="FreeSetC" w:cs="FreeSetC"/>
                <w:color w:val="000000"/>
                <w:sz w:val="17"/>
                <w:szCs w:val="17"/>
                <w:lang w:val="uk-UA" w:eastAsia="pl-PL"/>
              </w:rPr>
              <w:t>В</w:t>
            </w:r>
          </w:p>
          <w:p w:rsidR="00220226" w:rsidRPr="00395616" w:rsidRDefault="00220226" w:rsidP="00220226">
            <w:pPr>
              <w:autoSpaceDE w:val="0"/>
              <w:autoSpaceDN w:val="0"/>
              <w:adjustRightInd w:val="0"/>
              <w:spacing w:before="28" w:line="278" w:lineRule="auto"/>
              <w:jc w:val="center"/>
              <w:textAlignment w:val="center"/>
              <w:rPr>
                <w:rFonts w:ascii="FreeSetC" w:hAnsi="FreeSetC" w:cs="FreeSetC"/>
                <w:color w:val="000000"/>
                <w:sz w:val="18"/>
                <w:szCs w:val="18"/>
                <w:lang w:eastAsia="pl-PL"/>
              </w:rPr>
            </w:pPr>
          </w:p>
        </w:tc>
      </w:tr>
    </w:tbl>
    <w:p w:rsidR="00220226" w:rsidRDefault="00220226" w:rsidP="00220226"/>
    <w:p w:rsidR="00220226" w:rsidRDefault="00220226" w:rsidP="00220226">
      <w:pPr>
        <w:rPr>
          <w:lang w:val="uk-UA"/>
        </w:rPr>
      </w:pPr>
    </w:p>
    <w:p w:rsidR="00220226" w:rsidRPr="00546E43" w:rsidRDefault="00220226" w:rsidP="00220226">
      <w:pPr>
        <w:rPr>
          <w:lang w:val="uk-UA"/>
        </w:rPr>
      </w:pPr>
    </w:p>
    <w:p w:rsidR="005F6F3D" w:rsidRPr="006C725A" w:rsidRDefault="005F6F3D">
      <w:pPr>
        <w:rPr>
          <w:lang w:val="uk-UA"/>
        </w:rPr>
      </w:pPr>
    </w:p>
    <w:sectPr w:rsidR="005F6F3D" w:rsidRPr="006C725A" w:rsidSect="00F54B20">
      <w:footerReference w:type="even" r:id="rId9"/>
      <w:footerReference w:type="default" r:id="rId10"/>
      <w:type w:val="continuous"/>
      <w:pgSz w:w="16838" w:h="11906" w:orient="landscape" w:code="9"/>
      <w:pgMar w:top="567" w:right="1134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702CE" w:rsidRDefault="002702CE" w:rsidP="00BC17AB">
      <w:r>
        <w:separator/>
      </w:r>
    </w:p>
  </w:endnote>
  <w:endnote w:type="continuationSeparator" w:id="1">
    <w:p w:rsidR="002702CE" w:rsidRDefault="002702CE" w:rsidP="00BC17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226" w:rsidRDefault="00334431" w:rsidP="0093293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220226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20226" w:rsidRDefault="00220226" w:rsidP="00BC17AB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0226" w:rsidRDefault="00220226" w:rsidP="00BC17AB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702CE" w:rsidRDefault="002702CE" w:rsidP="00BC17AB">
      <w:r>
        <w:separator/>
      </w:r>
    </w:p>
  </w:footnote>
  <w:footnote w:type="continuationSeparator" w:id="1">
    <w:p w:rsidR="002702CE" w:rsidRDefault="002702CE" w:rsidP="00BC17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4B5412"/>
    <w:multiLevelType w:val="hybridMultilevel"/>
    <w:tmpl w:val="464C5670"/>
    <w:lvl w:ilvl="0" w:tplc="59207CBE">
      <w:start w:val="5"/>
      <w:numFmt w:val="decimal"/>
      <w:lvlText w:val="%1"/>
      <w:lvlJc w:val="left"/>
      <w:pPr>
        <w:ind w:left="101" w:hanging="589"/>
        <w:jc w:val="left"/>
      </w:pPr>
      <w:rPr>
        <w:rFonts w:hint="default"/>
        <w:lang w:val="uk-UA" w:eastAsia="en-US" w:bidi="ar-SA"/>
      </w:rPr>
    </w:lvl>
    <w:lvl w:ilvl="1" w:tplc="0D6AE072">
      <w:numFmt w:val="none"/>
      <w:lvlText w:val=""/>
      <w:lvlJc w:val="left"/>
      <w:pPr>
        <w:tabs>
          <w:tab w:val="num" w:pos="360"/>
        </w:tabs>
      </w:pPr>
    </w:lvl>
    <w:lvl w:ilvl="2" w:tplc="27D22822">
      <w:numFmt w:val="bullet"/>
      <w:lvlText w:val="•"/>
      <w:lvlJc w:val="left"/>
      <w:pPr>
        <w:ind w:left="2049" w:hanging="589"/>
      </w:pPr>
      <w:rPr>
        <w:rFonts w:hint="default"/>
        <w:lang w:val="uk-UA" w:eastAsia="en-US" w:bidi="ar-SA"/>
      </w:rPr>
    </w:lvl>
    <w:lvl w:ilvl="3" w:tplc="FF2035CC">
      <w:numFmt w:val="bullet"/>
      <w:lvlText w:val="•"/>
      <w:lvlJc w:val="left"/>
      <w:pPr>
        <w:ind w:left="3023" w:hanging="589"/>
      </w:pPr>
      <w:rPr>
        <w:rFonts w:hint="default"/>
        <w:lang w:val="uk-UA" w:eastAsia="en-US" w:bidi="ar-SA"/>
      </w:rPr>
    </w:lvl>
    <w:lvl w:ilvl="4" w:tplc="518862CE">
      <w:numFmt w:val="bullet"/>
      <w:lvlText w:val="•"/>
      <w:lvlJc w:val="left"/>
      <w:pPr>
        <w:ind w:left="3998" w:hanging="589"/>
      </w:pPr>
      <w:rPr>
        <w:rFonts w:hint="default"/>
        <w:lang w:val="uk-UA" w:eastAsia="en-US" w:bidi="ar-SA"/>
      </w:rPr>
    </w:lvl>
    <w:lvl w:ilvl="5" w:tplc="E4DC4F9C">
      <w:numFmt w:val="bullet"/>
      <w:lvlText w:val="•"/>
      <w:lvlJc w:val="left"/>
      <w:pPr>
        <w:ind w:left="4973" w:hanging="589"/>
      </w:pPr>
      <w:rPr>
        <w:rFonts w:hint="default"/>
        <w:lang w:val="uk-UA" w:eastAsia="en-US" w:bidi="ar-SA"/>
      </w:rPr>
    </w:lvl>
    <w:lvl w:ilvl="6" w:tplc="73CCD6D4">
      <w:numFmt w:val="bullet"/>
      <w:lvlText w:val="•"/>
      <w:lvlJc w:val="left"/>
      <w:pPr>
        <w:ind w:left="5947" w:hanging="589"/>
      </w:pPr>
      <w:rPr>
        <w:rFonts w:hint="default"/>
        <w:lang w:val="uk-UA" w:eastAsia="en-US" w:bidi="ar-SA"/>
      </w:rPr>
    </w:lvl>
    <w:lvl w:ilvl="7" w:tplc="FC1436EC">
      <w:numFmt w:val="bullet"/>
      <w:lvlText w:val="•"/>
      <w:lvlJc w:val="left"/>
      <w:pPr>
        <w:ind w:left="6922" w:hanging="589"/>
      </w:pPr>
      <w:rPr>
        <w:rFonts w:hint="default"/>
        <w:lang w:val="uk-UA" w:eastAsia="en-US" w:bidi="ar-SA"/>
      </w:rPr>
    </w:lvl>
    <w:lvl w:ilvl="8" w:tplc="8EE0949A">
      <w:numFmt w:val="bullet"/>
      <w:lvlText w:val="•"/>
      <w:lvlJc w:val="left"/>
      <w:pPr>
        <w:ind w:left="7897" w:hanging="589"/>
      </w:pPr>
      <w:rPr>
        <w:rFonts w:hint="default"/>
        <w:lang w:val="uk-UA" w:eastAsia="en-US" w:bidi="ar-SA"/>
      </w:rPr>
    </w:lvl>
  </w:abstractNum>
  <w:abstractNum w:abstractNumId="1">
    <w:nsid w:val="193376BA"/>
    <w:multiLevelType w:val="hybridMultilevel"/>
    <w:tmpl w:val="6D84F46E"/>
    <w:lvl w:ilvl="0" w:tplc="BD96BE50">
      <w:start w:val="1"/>
      <w:numFmt w:val="decimal"/>
      <w:lvlText w:val="%1"/>
      <w:lvlJc w:val="left"/>
      <w:pPr>
        <w:ind w:left="462" w:hanging="362"/>
        <w:jc w:val="left"/>
      </w:pPr>
      <w:rPr>
        <w:rFonts w:hint="default"/>
        <w:lang w:val="uk-UA" w:eastAsia="en-US" w:bidi="ar-SA"/>
      </w:rPr>
    </w:lvl>
    <w:lvl w:ilvl="1" w:tplc="A72014E0">
      <w:numFmt w:val="none"/>
      <w:lvlText w:val=""/>
      <w:lvlJc w:val="left"/>
      <w:pPr>
        <w:tabs>
          <w:tab w:val="num" w:pos="360"/>
        </w:tabs>
      </w:pPr>
    </w:lvl>
    <w:lvl w:ilvl="2" w:tplc="1F7E7B04">
      <w:numFmt w:val="bullet"/>
      <w:lvlText w:val="•"/>
      <w:lvlJc w:val="left"/>
      <w:pPr>
        <w:ind w:left="2337" w:hanging="362"/>
      </w:pPr>
      <w:rPr>
        <w:rFonts w:hint="default"/>
        <w:lang w:val="uk-UA" w:eastAsia="en-US" w:bidi="ar-SA"/>
      </w:rPr>
    </w:lvl>
    <w:lvl w:ilvl="3" w:tplc="CC660406">
      <w:numFmt w:val="bullet"/>
      <w:lvlText w:val="•"/>
      <w:lvlJc w:val="left"/>
      <w:pPr>
        <w:ind w:left="3275" w:hanging="362"/>
      </w:pPr>
      <w:rPr>
        <w:rFonts w:hint="default"/>
        <w:lang w:val="uk-UA" w:eastAsia="en-US" w:bidi="ar-SA"/>
      </w:rPr>
    </w:lvl>
    <w:lvl w:ilvl="4" w:tplc="A82C25E4">
      <w:numFmt w:val="bullet"/>
      <w:lvlText w:val="•"/>
      <w:lvlJc w:val="left"/>
      <w:pPr>
        <w:ind w:left="4214" w:hanging="362"/>
      </w:pPr>
      <w:rPr>
        <w:rFonts w:hint="default"/>
        <w:lang w:val="uk-UA" w:eastAsia="en-US" w:bidi="ar-SA"/>
      </w:rPr>
    </w:lvl>
    <w:lvl w:ilvl="5" w:tplc="ECB0DCC8">
      <w:numFmt w:val="bullet"/>
      <w:lvlText w:val="•"/>
      <w:lvlJc w:val="left"/>
      <w:pPr>
        <w:ind w:left="5153" w:hanging="362"/>
      </w:pPr>
      <w:rPr>
        <w:rFonts w:hint="default"/>
        <w:lang w:val="uk-UA" w:eastAsia="en-US" w:bidi="ar-SA"/>
      </w:rPr>
    </w:lvl>
    <w:lvl w:ilvl="6" w:tplc="643CB896">
      <w:numFmt w:val="bullet"/>
      <w:lvlText w:val="•"/>
      <w:lvlJc w:val="left"/>
      <w:pPr>
        <w:ind w:left="6091" w:hanging="362"/>
      </w:pPr>
      <w:rPr>
        <w:rFonts w:hint="default"/>
        <w:lang w:val="uk-UA" w:eastAsia="en-US" w:bidi="ar-SA"/>
      </w:rPr>
    </w:lvl>
    <w:lvl w:ilvl="7" w:tplc="D7C08480">
      <w:numFmt w:val="bullet"/>
      <w:lvlText w:val="•"/>
      <w:lvlJc w:val="left"/>
      <w:pPr>
        <w:ind w:left="7030" w:hanging="362"/>
      </w:pPr>
      <w:rPr>
        <w:rFonts w:hint="default"/>
        <w:lang w:val="uk-UA" w:eastAsia="en-US" w:bidi="ar-SA"/>
      </w:rPr>
    </w:lvl>
    <w:lvl w:ilvl="8" w:tplc="A44A45F4">
      <w:numFmt w:val="bullet"/>
      <w:lvlText w:val="•"/>
      <w:lvlJc w:val="left"/>
      <w:pPr>
        <w:ind w:left="7969" w:hanging="362"/>
      </w:pPr>
      <w:rPr>
        <w:rFonts w:hint="default"/>
        <w:lang w:val="uk-UA" w:eastAsia="en-US" w:bidi="ar-SA"/>
      </w:rPr>
    </w:lvl>
  </w:abstractNum>
  <w:abstractNum w:abstractNumId="2">
    <w:nsid w:val="1BF11110"/>
    <w:multiLevelType w:val="hybridMultilevel"/>
    <w:tmpl w:val="2FE01362"/>
    <w:lvl w:ilvl="0" w:tplc="E9D0749A">
      <w:start w:val="2"/>
      <w:numFmt w:val="decimal"/>
      <w:lvlText w:val="%1"/>
      <w:lvlJc w:val="left"/>
      <w:pPr>
        <w:ind w:left="641" w:hanging="541"/>
        <w:jc w:val="left"/>
      </w:pPr>
      <w:rPr>
        <w:rFonts w:hint="default"/>
        <w:lang w:val="uk-UA" w:eastAsia="en-US" w:bidi="ar-SA"/>
      </w:rPr>
    </w:lvl>
    <w:lvl w:ilvl="1" w:tplc="ADCE554E">
      <w:numFmt w:val="none"/>
      <w:lvlText w:val=""/>
      <w:lvlJc w:val="left"/>
      <w:pPr>
        <w:tabs>
          <w:tab w:val="num" w:pos="360"/>
        </w:tabs>
      </w:pPr>
    </w:lvl>
    <w:lvl w:ilvl="2" w:tplc="0F882EB8">
      <w:numFmt w:val="bullet"/>
      <w:lvlText w:val="•"/>
      <w:lvlJc w:val="left"/>
      <w:pPr>
        <w:ind w:left="2481" w:hanging="541"/>
      </w:pPr>
      <w:rPr>
        <w:rFonts w:hint="default"/>
        <w:lang w:val="uk-UA" w:eastAsia="en-US" w:bidi="ar-SA"/>
      </w:rPr>
    </w:lvl>
    <w:lvl w:ilvl="3" w:tplc="AA2AB886">
      <w:numFmt w:val="bullet"/>
      <w:lvlText w:val="•"/>
      <w:lvlJc w:val="left"/>
      <w:pPr>
        <w:ind w:left="3401" w:hanging="541"/>
      </w:pPr>
      <w:rPr>
        <w:rFonts w:hint="default"/>
        <w:lang w:val="uk-UA" w:eastAsia="en-US" w:bidi="ar-SA"/>
      </w:rPr>
    </w:lvl>
    <w:lvl w:ilvl="4" w:tplc="5DEE0234">
      <w:numFmt w:val="bullet"/>
      <w:lvlText w:val="•"/>
      <w:lvlJc w:val="left"/>
      <w:pPr>
        <w:ind w:left="4322" w:hanging="541"/>
      </w:pPr>
      <w:rPr>
        <w:rFonts w:hint="default"/>
        <w:lang w:val="uk-UA" w:eastAsia="en-US" w:bidi="ar-SA"/>
      </w:rPr>
    </w:lvl>
    <w:lvl w:ilvl="5" w:tplc="FCD4EFBE">
      <w:numFmt w:val="bullet"/>
      <w:lvlText w:val="•"/>
      <w:lvlJc w:val="left"/>
      <w:pPr>
        <w:ind w:left="5243" w:hanging="541"/>
      </w:pPr>
      <w:rPr>
        <w:rFonts w:hint="default"/>
        <w:lang w:val="uk-UA" w:eastAsia="en-US" w:bidi="ar-SA"/>
      </w:rPr>
    </w:lvl>
    <w:lvl w:ilvl="6" w:tplc="0BF61E34">
      <w:numFmt w:val="bullet"/>
      <w:lvlText w:val="•"/>
      <w:lvlJc w:val="left"/>
      <w:pPr>
        <w:ind w:left="6163" w:hanging="541"/>
      </w:pPr>
      <w:rPr>
        <w:rFonts w:hint="default"/>
        <w:lang w:val="uk-UA" w:eastAsia="en-US" w:bidi="ar-SA"/>
      </w:rPr>
    </w:lvl>
    <w:lvl w:ilvl="7" w:tplc="1614620E">
      <w:numFmt w:val="bullet"/>
      <w:lvlText w:val="•"/>
      <w:lvlJc w:val="left"/>
      <w:pPr>
        <w:ind w:left="7084" w:hanging="541"/>
      </w:pPr>
      <w:rPr>
        <w:rFonts w:hint="default"/>
        <w:lang w:val="uk-UA" w:eastAsia="en-US" w:bidi="ar-SA"/>
      </w:rPr>
    </w:lvl>
    <w:lvl w:ilvl="8" w:tplc="3EA22114">
      <w:numFmt w:val="bullet"/>
      <w:lvlText w:val="•"/>
      <w:lvlJc w:val="left"/>
      <w:pPr>
        <w:ind w:left="8005" w:hanging="541"/>
      </w:pPr>
      <w:rPr>
        <w:rFonts w:hint="default"/>
        <w:lang w:val="uk-UA" w:eastAsia="en-US" w:bidi="ar-SA"/>
      </w:rPr>
    </w:lvl>
  </w:abstractNum>
  <w:abstractNum w:abstractNumId="3">
    <w:nsid w:val="4FA07776"/>
    <w:multiLevelType w:val="hybridMultilevel"/>
    <w:tmpl w:val="60589D92"/>
    <w:lvl w:ilvl="0" w:tplc="5C84ABCE">
      <w:start w:val="4"/>
      <w:numFmt w:val="decimal"/>
      <w:lvlText w:val="%1"/>
      <w:lvlJc w:val="left"/>
      <w:pPr>
        <w:ind w:left="101" w:hanging="550"/>
        <w:jc w:val="left"/>
      </w:pPr>
      <w:rPr>
        <w:rFonts w:hint="default"/>
        <w:lang w:val="uk-UA" w:eastAsia="en-US" w:bidi="ar-SA"/>
      </w:rPr>
    </w:lvl>
    <w:lvl w:ilvl="1" w:tplc="81F2C0FC">
      <w:numFmt w:val="none"/>
      <w:lvlText w:val=""/>
      <w:lvlJc w:val="left"/>
      <w:pPr>
        <w:tabs>
          <w:tab w:val="num" w:pos="360"/>
        </w:tabs>
      </w:pPr>
    </w:lvl>
    <w:lvl w:ilvl="2" w:tplc="1CAC3A98">
      <w:numFmt w:val="bullet"/>
      <w:lvlText w:val="•"/>
      <w:lvlJc w:val="left"/>
      <w:pPr>
        <w:ind w:left="2049" w:hanging="550"/>
      </w:pPr>
      <w:rPr>
        <w:rFonts w:hint="default"/>
        <w:lang w:val="uk-UA" w:eastAsia="en-US" w:bidi="ar-SA"/>
      </w:rPr>
    </w:lvl>
    <w:lvl w:ilvl="3" w:tplc="63182A3E">
      <w:numFmt w:val="bullet"/>
      <w:lvlText w:val="•"/>
      <w:lvlJc w:val="left"/>
      <w:pPr>
        <w:ind w:left="3023" w:hanging="550"/>
      </w:pPr>
      <w:rPr>
        <w:rFonts w:hint="default"/>
        <w:lang w:val="uk-UA" w:eastAsia="en-US" w:bidi="ar-SA"/>
      </w:rPr>
    </w:lvl>
    <w:lvl w:ilvl="4" w:tplc="19646B44">
      <w:numFmt w:val="bullet"/>
      <w:lvlText w:val="•"/>
      <w:lvlJc w:val="left"/>
      <w:pPr>
        <w:ind w:left="3998" w:hanging="550"/>
      </w:pPr>
      <w:rPr>
        <w:rFonts w:hint="default"/>
        <w:lang w:val="uk-UA" w:eastAsia="en-US" w:bidi="ar-SA"/>
      </w:rPr>
    </w:lvl>
    <w:lvl w:ilvl="5" w:tplc="A7D29442">
      <w:numFmt w:val="bullet"/>
      <w:lvlText w:val="•"/>
      <w:lvlJc w:val="left"/>
      <w:pPr>
        <w:ind w:left="4973" w:hanging="550"/>
      </w:pPr>
      <w:rPr>
        <w:rFonts w:hint="default"/>
        <w:lang w:val="uk-UA" w:eastAsia="en-US" w:bidi="ar-SA"/>
      </w:rPr>
    </w:lvl>
    <w:lvl w:ilvl="6" w:tplc="30A6B6C8">
      <w:numFmt w:val="bullet"/>
      <w:lvlText w:val="•"/>
      <w:lvlJc w:val="left"/>
      <w:pPr>
        <w:ind w:left="5947" w:hanging="550"/>
      </w:pPr>
      <w:rPr>
        <w:rFonts w:hint="default"/>
        <w:lang w:val="uk-UA" w:eastAsia="en-US" w:bidi="ar-SA"/>
      </w:rPr>
    </w:lvl>
    <w:lvl w:ilvl="7" w:tplc="B4B62622">
      <w:numFmt w:val="bullet"/>
      <w:lvlText w:val="•"/>
      <w:lvlJc w:val="left"/>
      <w:pPr>
        <w:ind w:left="6922" w:hanging="550"/>
      </w:pPr>
      <w:rPr>
        <w:rFonts w:hint="default"/>
        <w:lang w:val="uk-UA" w:eastAsia="en-US" w:bidi="ar-SA"/>
      </w:rPr>
    </w:lvl>
    <w:lvl w:ilvl="8" w:tplc="484A9718">
      <w:numFmt w:val="bullet"/>
      <w:lvlText w:val="•"/>
      <w:lvlJc w:val="left"/>
      <w:pPr>
        <w:ind w:left="7897" w:hanging="550"/>
      </w:pPr>
      <w:rPr>
        <w:rFonts w:hint="default"/>
        <w:lang w:val="uk-UA" w:eastAsia="en-US" w:bidi="ar-SA"/>
      </w:rPr>
    </w:lvl>
  </w:abstractNum>
  <w:abstractNum w:abstractNumId="4">
    <w:nsid w:val="5E6E6DAC"/>
    <w:multiLevelType w:val="hybridMultilevel"/>
    <w:tmpl w:val="DC82FF4A"/>
    <w:lvl w:ilvl="0" w:tplc="51EAD32A">
      <w:start w:val="1"/>
      <w:numFmt w:val="decimal"/>
      <w:lvlText w:val="%1."/>
      <w:lvlJc w:val="left"/>
      <w:pPr>
        <w:ind w:left="3742" w:hanging="21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uk-UA" w:eastAsia="en-US" w:bidi="ar-SA"/>
      </w:rPr>
    </w:lvl>
    <w:lvl w:ilvl="1" w:tplc="8D1A8F3E">
      <w:numFmt w:val="none"/>
      <w:lvlText w:val=""/>
      <w:lvlJc w:val="left"/>
      <w:pPr>
        <w:tabs>
          <w:tab w:val="num" w:pos="360"/>
        </w:tabs>
      </w:pPr>
    </w:lvl>
    <w:lvl w:ilvl="2" w:tplc="E3749138">
      <w:numFmt w:val="bullet"/>
      <w:lvlText w:val="•"/>
      <w:lvlJc w:val="left"/>
      <w:pPr>
        <w:ind w:left="3740" w:hanging="716"/>
      </w:pPr>
      <w:rPr>
        <w:rFonts w:hint="default"/>
        <w:lang w:val="uk-UA" w:eastAsia="en-US" w:bidi="ar-SA"/>
      </w:rPr>
    </w:lvl>
    <w:lvl w:ilvl="3" w:tplc="B42474D8">
      <w:numFmt w:val="bullet"/>
      <w:lvlText w:val="•"/>
      <w:lvlJc w:val="left"/>
      <w:pPr>
        <w:ind w:left="4503" w:hanging="716"/>
      </w:pPr>
      <w:rPr>
        <w:rFonts w:hint="default"/>
        <w:lang w:val="uk-UA" w:eastAsia="en-US" w:bidi="ar-SA"/>
      </w:rPr>
    </w:lvl>
    <w:lvl w:ilvl="4" w:tplc="27461A86">
      <w:numFmt w:val="bullet"/>
      <w:lvlText w:val="•"/>
      <w:lvlJc w:val="left"/>
      <w:pPr>
        <w:ind w:left="5266" w:hanging="716"/>
      </w:pPr>
      <w:rPr>
        <w:rFonts w:hint="default"/>
        <w:lang w:val="uk-UA" w:eastAsia="en-US" w:bidi="ar-SA"/>
      </w:rPr>
    </w:lvl>
    <w:lvl w:ilvl="5" w:tplc="0290BDF2">
      <w:numFmt w:val="bullet"/>
      <w:lvlText w:val="•"/>
      <w:lvlJc w:val="left"/>
      <w:pPr>
        <w:ind w:left="6029" w:hanging="716"/>
      </w:pPr>
      <w:rPr>
        <w:rFonts w:hint="default"/>
        <w:lang w:val="uk-UA" w:eastAsia="en-US" w:bidi="ar-SA"/>
      </w:rPr>
    </w:lvl>
    <w:lvl w:ilvl="6" w:tplc="946ED2A6">
      <w:numFmt w:val="bullet"/>
      <w:lvlText w:val="•"/>
      <w:lvlJc w:val="left"/>
      <w:pPr>
        <w:ind w:left="6793" w:hanging="716"/>
      </w:pPr>
      <w:rPr>
        <w:rFonts w:hint="default"/>
        <w:lang w:val="uk-UA" w:eastAsia="en-US" w:bidi="ar-SA"/>
      </w:rPr>
    </w:lvl>
    <w:lvl w:ilvl="7" w:tplc="EA8CB80A">
      <w:numFmt w:val="bullet"/>
      <w:lvlText w:val="•"/>
      <w:lvlJc w:val="left"/>
      <w:pPr>
        <w:ind w:left="7556" w:hanging="716"/>
      </w:pPr>
      <w:rPr>
        <w:rFonts w:hint="default"/>
        <w:lang w:val="uk-UA" w:eastAsia="en-US" w:bidi="ar-SA"/>
      </w:rPr>
    </w:lvl>
    <w:lvl w:ilvl="8" w:tplc="E966A654">
      <w:numFmt w:val="bullet"/>
      <w:lvlText w:val="•"/>
      <w:lvlJc w:val="left"/>
      <w:pPr>
        <w:ind w:left="8319" w:hanging="716"/>
      </w:pPr>
      <w:rPr>
        <w:rFonts w:hint="default"/>
        <w:lang w:val="uk-UA" w:eastAsia="en-US" w:bidi="ar-SA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22E52"/>
    <w:rsid w:val="000064A4"/>
    <w:rsid w:val="000112A7"/>
    <w:rsid w:val="00021ABB"/>
    <w:rsid w:val="00030D86"/>
    <w:rsid w:val="00031ACD"/>
    <w:rsid w:val="000324F8"/>
    <w:rsid w:val="0003426C"/>
    <w:rsid w:val="00036A01"/>
    <w:rsid w:val="000371CE"/>
    <w:rsid w:val="00045113"/>
    <w:rsid w:val="00047D3C"/>
    <w:rsid w:val="00051759"/>
    <w:rsid w:val="0005698F"/>
    <w:rsid w:val="0006252E"/>
    <w:rsid w:val="00064A45"/>
    <w:rsid w:val="00076A13"/>
    <w:rsid w:val="00077524"/>
    <w:rsid w:val="00077EEB"/>
    <w:rsid w:val="00086C80"/>
    <w:rsid w:val="00091DF0"/>
    <w:rsid w:val="00092ACD"/>
    <w:rsid w:val="000A1826"/>
    <w:rsid w:val="000C0621"/>
    <w:rsid w:val="000C7433"/>
    <w:rsid w:val="000E4521"/>
    <w:rsid w:val="000E5837"/>
    <w:rsid w:val="00106D82"/>
    <w:rsid w:val="00123F3A"/>
    <w:rsid w:val="001333D9"/>
    <w:rsid w:val="00135DD5"/>
    <w:rsid w:val="00135F01"/>
    <w:rsid w:val="001630F5"/>
    <w:rsid w:val="00166DD2"/>
    <w:rsid w:val="00171F85"/>
    <w:rsid w:val="00177953"/>
    <w:rsid w:val="001A5FFA"/>
    <w:rsid w:val="001B0659"/>
    <w:rsid w:val="001B094E"/>
    <w:rsid w:val="001C263E"/>
    <w:rsid w:val="001D522C"/>
    <w:rsid w:val="001E07DF"/>
    <w:rsid w:val="001E0913"/>
    <w:rsid w:val="001E36CB"/>
    <w:rsid w:val="001E6593"/>
    <w:rsid w:val="001F15D6"/>
    <w:rsid w:val="001F5C04"/>
    <w:rsid w:val="00220226"/>
    <w:rsid w:val="0022249B"/>
    <w:rsid w:val="00261CCF"/>
    <w:rsid w:val="00267034"/>
    <w:rsid w:val="002702CE"/>
    <w:rsid w:val="00280706"/>
    <w:rsid w:val="00286241"/>
    <w:rsid w:val="0029453C"/>
    <w:rsid w:val="002979DC"/>
    <w:rsid w:val="002A0908"/>
    <w:rsid w:val="002B499C"/>
    <w:rsid w:val="002C309E"/>
    <w:rsid w:val="002D5DDD"/>
    <w:rsid w:val="002E0DD9"/>
    <w:rsid w:val="002E1F49"/>
    <w:rsid w:val="002E2A9C"/>
    <w:rsid w:val="002E5DC1"/>
    <w:rsid w:val="002E62FE"/>
    <w:rsid w:val="002F54B7"/>
    <w:rsid w:val="00305462"/>
    <w:rsid w:val="00322E66"/>
    <w:rsid w:val="00323F42"/>
    <w:rsid w:val="003342B7"/>
    <w:rsid w:val="00334431"/>
    <w:rsid w:val="00340A35"/>
    <w:rsid w:val="0034273E"/>
    <w:rsid w:val="003465F7"/>
    <w:rsid w:val="003734B1"/>
    <w:rsid w:val="003A6AFA"/>
    <w:rsid w:val="003B01E2"/>
    <w:rsid w:val="003B30BA"/>
    <w:rsid w:val="003B4445"/>
    <w:rsid w:val="003C1136"/>
    <w:rsid w:val="003C511C"/>
    <w:rsid w:val="003C5A84"/>
    <w:rsid w:val="003D0895"/>
    <w:rsid w:val="003E2CAF"/>
    <w:rsid w:val="003E3993"/>
    <w:rsid w:val="003F1146"/>
    <w:rsid w:val="003F1F53"/>
    <w:rsid w:val="003F662C"/>
    <w:rsid w:val="003F7EF2"/>
    <w:rsid w:val="004032D1"/>
    <w:rsid w:val="0040408A"/>
    <w:rsid w:val="004222C4"/>
    <w:rsid w:val="004308AE"/>
    <w:rsid w:val="00452653"/>
    <w:rsid w:val="00453E17"/>
    <w:rsid w:val="00460ED1"/>
    <w:rsid w:val="00470925"/>
    <w:rsid w:val="00470ADD"/>
    <w:rsid w:val="00471241"/>
    <w:rsid w:val="00486CDC"/>
    <w:rsid w:val="00490BF7"/>
    <w:rsid w:val="004A2F43"/>
    <w:rsid w:val="004B13EB"/>
    <w:rsid w:val="004B1EE0"/>
    <w:rsid w:val="004D2D72"/>
    <w:rsid w:val="004D5AFE"/>
    <w:rsid w:val="004E4887"/>
    <w:rsid w:val="00502703"/>
    <w:rsid w:val="00507426"/>
    <w:rsid w:val="00545E89"/>
    <w:rsid w:val="00565BA8"/>
    <w:rsid w:val="005716ED"/>
    <w:rsid w:val="0057350C"/>
    <w:rsid w:val="0057629A"/>
    <w:rsid w:val="00582D5D"/>
    <w:rsid w:val="005B0915"/>
    <w:rsid w:val="005C3A8D"/>
    <w:rsid w:val="005D4DCE"/>
    <w:rsid w:val="005E1965"/>
    <w:rsid w:val="005E56D0"/>
    <w:rsid w:val="005F3D53"/>
    <w:rsid w:val="005F597C"/>
    <w:rsid w:val="005F6F3D"/>
    <w:rsid w:val="00601380"/>
    <w:rsid w:val="0061153A"/>
    <w:rsid w:val="00630898"/>
    <w:rsid w:val="006465FB"/>
    <w:rsid w:val="00646A0C"/>
    <w:rsid w:val="00647029"/>
    <w:rsid w:val="00657B04"/>
    <w:rsid w:val="0066753B"/>
    <w:rsid w:val="00671BBB"/>
    <w:rsid w:val="00672496"/>
    <w:rsid w:val="00672ABB"/>
    <w:rsid w:val="006747C5"/>
    <w:rsid w:val="0068394F"/>
    <w:rsid w:val="00691FBE"/>
    <w:rsid w:val="00693368"/>
    <w:rsid w:val="006A33FB"/>
    <w:rsid w:val="006A6F9A"/>
    <w:rsid w:val="006C725A"/>
    <w:rsid w:val="006D10D8"/>
    <w:rsid w:val="006D1F06"/>
    <w:rsid w:val="006D4525"/>
    <w:rsid w:val="006E1213"/>
    <w:rsid w:val="006F076E"/>
    <w:rsid w:val="006F6978"/>
    <w:rsid w:val="00710145"/>
    <w:rsid w:val="00717703"/>
    <w:rsid w:val="00730D70"/>
    <w:rsid w:val="0074292F"/>
    <w:rsid w:val="0075468E"/>
    <w:rsid w:val="00760D35"/>
    <w:rsid w:val="00787946"/>
    <w:rsid w:val="0079233C"/>
    <w:rsid w:val="007A7F01"/>
    <w:rsid w:val="007B6FB5"/>
    <w:rsid w:val="007C24DD"/>
    <w:rsid w:val="007E18BB"/>
    <w:rsid w:val="007E1AA9"/>
    <w:rsid w:val="007F114C"/>
    <w:rsid w:val="007F282C"/>
    <w:rsid w:val="007F3489"/>
    <w:rsid w:val="00812AF6"/>
    <w:rsid w:val="0082128D"/>
    <w:rsid w:val="0082203E"/>
    <w:rsid w:val="00825119"/>
    <w:rsid w:val="0083094A"/>
    <w:rsid w:val="008319E4"/>
    <w:rsid w:val="00833223"/>
    <w:rsid w:val="008344DE"/>
    <w:rsid w:val="008406C9"/>
    <w:rsid w:val="0084177F"/>
    <w:rsid w:val="0085553B"/>
    <w:rsid w:val="0085557D"/>
    <w:rsid w:val="008826CB"/>
    <w:rsid w:val="008840C4"/>
    <w:rsid w:val="00885231"/>
    <w:rsid w:val="008A355A"/>
    <w:rsid w:val="00904876"/>
    <w:rsid w:val="00906D5E"/>
    <w:rsid w:val="00906F3C"/>
    <w:rsid w:val="009143EE"/>
    <w:rsid w:val="00916BD4"/>
    <w:rsid w:val="00920C80"/>
    <w:rsid w:val="0092690A"/>
    <w:rsid w:val="00926E07"/>
    <w:rsid w:val="00932544"/>
    <w:rsid w:val="00932934"/>
    <w:rsid w:val="00935B17"/>
    <w:rsid w:val="0093716B"/>
    <w:rsid w:val="0097265E"/>
    <w:rsid w:val="009843E4"/>
    <w:rsid w:val="009B6235"/>
    <w:rsid w:val="009C1658"/>
    <w:rsid w:val="009C4978"/>
    <w:rsid w:val="009D2CE4"/>
    <w:rsid w:val="009E68F3"/>
    <w:rsid w:val="009E7AA8"/>
    <w:rsid w:val="009F143A"/>
    <w:rsid w:val="009F4A84"/>
    <w:rsid w:val="00A33A88"/>
    <w:rsid w:val="00A33DCC"/>
    <w:rsid w:val="00A40751"/>
    <w:rsid w:val="00A432D3"/>
    <w:rsid w:val="00A443CD"/>
    <w:rsid w:val="00A46982"/>
    <w:rsid w:val="00A52161"/>
    <w:rsid w:val="00A603D7"/>
    <w:rsid w:val="00A613EF"/>
    <w:rsid w:val="00A65A26"/>
    <w:rsid w:val="00A66F39"/>
    <w:rsid w:val="00A72BDE"/>
    <w:rsid w:val="00A74901"/>
    <w:rsid w:val="00A95379"/>
    <w:rsid w:val="00AA0854"/>
    <w:rsid w:val="00AA1512"/>
    <w:rsid w:val="00AA3794"/>
    <w:rsid w:val="00AB071B"/>
    <w:rsid w:val="00AB0E9F"/>
    <w:rsid w:val="00AB56F6"/>
    <w:rsid w:val="00AC013F"/>
    <w:rsid w:val="00AC604C"/>
    <w:rsid w:val="00AD1B5F"/>
    <w:rsid w:val="00AD2D65"/>
    <w:rsid w:val="00AE0FD6"/>
    <w:rsid w:val="00AE3777"/>
    <w:rsid w:val="00AE4A14"/>
    <w:rsid w:val="00AE7785"/>
    <w:rsid w:val="00AF3C51"/>
    <w:rsid w:val="00AF419A"/>
    <w:rsid w:val="00B0473D"/>
    <w:rsid w:val="00B0498C"/>
    <w:rsid w:val="00B06E93"/>
    <w:rsid w:val="00B075CE"/>
    <w:rsid w:val="00B146D1"/>
    <w:rsid w:val="00B161A1"/>
    <w:rsid w:val="00B255F6"/>
    <w:rsid w:val="00B32704"/>
    <w:rsid w:val="00B35B53"/>
    <w:rsid w:val="00B40193"/>
    <w:rsid w:val="00B40A35"/>
    <w:rsid w:val="00B4290A"/>
    <w:rsid w:val="00B52F23"/>
    <w:rsid w:val="00B634D6"/>
    <w:rsid w:val="00B8378D"/>
    <w:rsid w:val="00B84FFD"/>
    <w:rsid w:val="00B904B0"/>
    <w:rsid w:val="00BA25DD"/>
    <w:rsid w:val="00BB0A1C"/>
    <w:rsid w:val="00BB6DD1"/>
    <w:rsid w:val="00BB7421"/>
    <w:rsid w:val="00BC17AB"/>
    <w:rsid w:val="00BC4D76"/>
    <w:rsid w:val="00BD21A2"/>
    <w:rsid w:val="00BD4F48"/>
    <w:rsid w:val="00BD6FA0"/>
    <w:rsid w:val="00BE783D"/>
    <w:rsid w:val="00C01900"/>
    <w:rsid w:val="00C019EF"/>
    <w:rsid w:val="00C02D54"/>
    <w:rsid w:val="00C06ED7"/>
    <w:rsid w:val="00C07204"/>
    <w:rsid w:val="00C176F5"/>
    <w:rsid w:val="00C210B3"/>
    <w:rsid w:val="00C21F7E"/>
    <w:rsid w:val="00C22148"/>
    <w:rsid w:val="00C23048"/>
    <w:rsid w:val="00C2693D"/>
    <w:rsid w:val="00C269BB"/>
    <w:rsid w:val="00C349DD"/>
    <w:rsid w:val="00C51484"/>
    <w:rsid w:val="00C53A6A"/>
    <w:rsid w:val="00C907C3"/>
    <w:rsid w:val="00C951D9"/>
    <w:rsid w:val="00CA6471"/>
    <w:rsid w:val="00CC1584"/>
    <w:rsid w:val="00CC4499"/>
    <w:rsid w:val="00CD059F"/>
    <w:rsid w:val="00CE2339"/>
    <w:rsid w:val="00CE2F14"/>
    <w:rsid w:val="00CE453F"/>
    <w:rsid w:val="00CE6026"/>
    <w:rsid w:val="00CE6F26"/>
    <w:rsid w:val="00CF7724"/>
    <w:rsid w:val="00D050FD"/>
    <w:rsid w:val="00D10BD3"/>
    <w:rsid w:val="00D11A69"/>
    <w:rsid w:val="00D14B66"/>
    <w:rsid w:val="00D323F8"/>
    <w:rsid w:val="00D5570F"/>
    <w:rsid w:val="00D607EB"/>
    <w:rsid w:val="00D7148D"/>
    <w:rsid w:val="00D73245"/>
    <w:rsid w:val="00D77181"/>
    <w:rsid w:val="00D8014C"/>
    <w:rsid w:val="00D85D2C"/>
    <w:rsid w:val="00DA0E11"/>
    <w:rsid w:val="00DB5BED"/>
    <w:rsid w:val="00DE0CDF"/>
    <w:rsid w:val="00DF1E18"/>
    <w:rsid w:val="00DF29E6"/>
    <w:rsid w:val="00DF2D23"/>
    <w:rsid w:val="00E04520"/>
    <w:rsid w:val="00E12AAB"/>
    <w:rsid w:val="00E13C9D"/>
    <w:rsid w:val="00E14D75"/>
    <w:rsid w:val="00E15AFB"/>
    <w:rsid w:val="00E229EF"/>
    <w:rsid w:val="00E22E52"/>
    <w:rsid w:val="00E27402"/>
    <w:rsid w:val="00E51C00"/>
    <w:rsid w:val="00E81203"/>
    <w:rsid w:val="00E8707B"/>
    <w:rsid w:val="00E90988"/>
    <w:rsid w:val="00EB40C2"/>
    <w:rsid w:val="00EC4B98"/>
    <w:rsid w:val="00ED2825"/>
    <w:rsid w:val="00ED42C9"/>
    <w:rsid w:val="00ED6F3B"/>
    <w:rsid w:val="00EE1F73"/>
    <w:rsid w:val="00EE2EC5"/>
    <w:rsid w:val="00EE5938"/>
    <w:rsid w:val="00EE7188"/>
    <w:rsid w:val="00EF5074"/>
    <w:rsid w:val="00F15D3B"/>
    <w:rsid w:val="00F24494"/>
    <w:rsid w:val="00F43086"/>
    <w:rsid w:val="00F436B6"/>
    <w:rsid w:val="00F54B20"/>
    <w:rsid w:val="00F55A6C"/>
    <w:rsid w:val="00F763DC"/>
    <w:rsid w:val="00F822AA"/>
    <w:rsid w:val="00F8788F"/>
    <w:rsid w:val="00F92D23"/>
    <w:rsid w:val="00FA2EA8"/>
    <w:rsid w:val="00FB3C54"/>
    <w:rsid w:val="00FD0320"/>
    <w:rsid w:val="00FD0DA1"/>
    <w:rsid w:val="00FD121E"/>
    <w:rsid w:val="00FE3FB4"/>
    <w:rsid w:val="00FF151C"/>
    <w:rsid w:val="00FF2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46982"/>
    <w:rPr>
      <w:sz w:val="24"/>
      <w:szCs w:val="24"/>
    </w:rPr>
  </w:style>
  <w:style w:type="paragraph" w:styleId="2">
    <w:name w:val="heading 2"/>
    <w:basedOn w:val="a"/>
    <w:next w:val="a"/>
    <w:qFormat/>
    <w:rsid w:val="0026703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A46982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paragraph" w:styleId="a4">
    <w:name w:val="Normal (Web)"/>
    <w:basedOn w:val="a"/>
    <w:rsid w:val="00657B04"/>
    <w:pPr>
      <w:spacing w:before="100" w:beforeAutospacing="1" w:after="100" w:afterAutospacing="1"/>
    </w:pPr>
  </w:style>
  <w:style w:type="character" w:styleId="a5">
    <w:name w:val="Strong"/>
    <w:basedOn w:val="a0"/>
    <w:qFormat/>
    <w:rsid w:val="00657B04"/>
    <w:rPr>
      <w:rFonts w:cs="Times New Roman"/>
      <w:b/>
      <w:bCs/>
    </w:rPr>
  </w:style>
  <w:style w:type="paragraph" w:customStyle="1" w:styleId="1">
    <w:name w:val="Абзац списка1"/>
    <w:basedOn w:val="a"/>
    <w:rsid w:val="00045113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styleId="a6">
    <w:name w:val="footer"/>
    <w:basedOn w:val="a"/>
    <w:link w:val="a7"/>
    <w:rsid w:val="00BC17A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BC17AB"/>
    <w:rPr>
      <w:sz w:val="24"/>
      <w:szCs w:val="24"/>
    </w:rPr>
  </w:style>
  <w:style w:type="character" w:styleId="a8">
    <w:name w:val="page number"/>
    <w:basedOn w:val="a0"/>
    <w:rsid w:val="00BC17AB"/>
  </w:style>
  <w:style w:type="paragraph" w:styleId="a9">
    <w:name w:val="Balloon Text"/>
    <w:basedOn w:val="a"/>
    <w:link w:val="aa"/>
    <w:rsid w:val="0071014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710145"/>
    <w:rPr>
      <w:rFonts w:ascii="Tahoma" w:hAnsi="Tahoma" w:cs="Tahoma"/>
      <w:sz w:val="16"/>
      <w:szCs w:val="16"/>
    </w:rPr>
  </w:style>
  <w:style w:type="paragraph" w:styleId="ab">
    <w:name w:val="Body Text"/>
    <w:basedOn w:val="a"/>
    <w:link w:val="ac"/>
    <w:rsid w:val="00B075CE"/>
    <w:pPr>
      <w:spacing w:after="120"/>
    </w:pPr>
  </w:style>
  <w:style w:type="character" w:customStyle="1" w:styleId="ac">
    <w:name w:val="Основной текст Знак"/>
    <w:basedOn w:val="a0"/>
    <w:link w:val="ab"/>
    <w:rsid w:val="00B075CE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075CE"/>
    <w:pPr>
      <w:widowControl w:val="0"/>
      <w:autoSpaceDE w:val="0"/>
      <w:autoSpaceDN w:val="0"/>
      <w:ind w:left="382" w:hanging="282"/>
      <w:outlineLvl w:val="1"/>
    </w:pPr>
    <w:rPr>
      <w:b/>
      <w:bCs/>
      <w:sz w:val="28"/>
      <w:szCs w:val="28"/>
      <w:lang w:val="uk-UA" w:eastAsia="en-US"/>
    </w:rPr>
  </w:style>
  <w:style w:type="paragraph" w:styleId="ad">
    <w:name w:val="List Paragraph"/>
    <w:basedOn w:val="a"/>
    <w:uiPriority w:val="1"/>
    <w:qFormat/>
    <w:rsid w:val="00B075CE"/>
    <w:pPr>
      <w:widowControl w:val="0"/>
      <w:autoSpaceDE w:val="0"/>
      <w:autoSpaceDN w:val="0"/>
      <w:ind w:left="101"/>
      <w:jc w:val="both"/>
    </w:pPr>
    <w:rPr>
      <w:sz w:val="22"/>
      <w:szCs w:val="22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0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E8EAF-3C28-4A06-8131-FE0A679D46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1794</Words>
  <Characters>10228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5</cp:revision>
  <cp:lastPrinted>2023-09-27T14:07:00Z</cp:lastPrinted>
  <dcterms:created xsi:type="dcterms:W3CDTF">2023-10-10T05:54:00Z</dcterms:created>
  <dcterms:modified xsi:type="dcterms:W3CDTF">2023-10-10T08:34:00Z</dcterms:modified>
</cp:coreProperties>
</file>