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400" w:rsidRPr="00A35FB7" w:rsidRDefault="00973400" w:rsidP="007063A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C7221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6pt;height:42pt;visibility:visible">
            <v:imagedata r:id="rId5" o:title=""/>
          </v:shape>
        </w:pict>
      </w:r>
    </w:p>
    <w:p w:rsidR="00973400" w:rsidRPr="007063A2" w:rsidRDefault="00973400" w:rsidP="007063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 xml:space="preserve">УКРАЇНА                                           </w:t>
      </w:r>
    </w:p>
    <w:p w:rsidR="00973400" w:rsidRPr="007063A2" w:rsidRDefault="00973400" w:rsidP="007063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>ТЕПЛИЦЬКА  СІЛЬСЬКА РАДА</w:t>
      </w:r>
    </w:p>
    <w:p w:rsidR="00973400" w:rsidRPr="007063A2" w:rsidRDefault="00973400" w:rsidP="007063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 xml:space="preserve">АРЦИЗЬКОГО РАЙОНУ  </w:t>
      </w:r>
    </w:p>
    <w:p w:rsidR="00973400" w:rsidRPr="007063A2" w:rsidRDefault="00973400" w:rsidP="007063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>ОДЕСЬКОЇ  ОБЛАСТІ</w:t>
      </w:r>
    </w:p>
    <w:p w:rsidR="00973400" w:rsidRPr="007063A2" w:rsidRDefault="00973400" w:rsidP="007063A2">
      <w:pPr>
        <w:pStyle w:val="Heading2"/>
        <w:rPr>
          <w:sz w:val="24"/>
        </w:rPr>
      </w:pPr>
      <w:r>
        <w:rPr>
          <w:sz w:val="24"/>
          <w:lang w:val="en-US"/>
        </w:rPr>
        <w:t>IX</w:t>
      </w:r>
      <w:r w:rsidRPr="007063A2">
        <w:rPr>
          <w:sz w:val="24"/>
          <w:lang w:val="ru-RU"/>
        </w:rPr>
        <w:t xml:space="preserve"> </w:t>
      </w:r>
      <w:r w:rsidRPr="007063A2">
        <w:rPr>
          <w:sz w:val="24"/>
        </w:rPr>
        <w:t xml:space="preserve">сесія </w:t>
      </w:r>
      <w:r w:rsidRPr="007063A2">
        <w:rPr>
          <w:sz w:val="24"/>
          <w:lang w:val="ru-RU"/>
        </w:rPr>
        <w:t xml:space="preserve"> </w:t>
      </w:r>
      <w:r w:rsidRPr="007063A2">
        <w:rPr>
          <w:sz w:val="24"/>
          <w:lang w:val="en-US"/>
        </w:rPr>
        <w:t>VIII</w:t>
      </w:r>
      <w:r w:rsidRPr="007063A2">
        <w:rPr>
          <w:sz w:val="24"/>
        </w:rPr>
        <w:t xml:space="preserve"> скликання</w:t>
      </w:r>
    </w:p>
    <w:p w:rsidR="00973400" w:rsidRPr="00A35FB7" w:rsidRDefault="00973400" w:rsidP="00E916D5">
      <w:pPr>
        <w:pStyle w:val="Heading2"/>
        <w:rPr>
          <w:szCs w:val="28"/>
        </w:rPr>
      </w:pPr>
    </w:p>
    <w:p w:rsidR="00973400" w:rsidRPr="00A35FB7" w:rsidRDefault="00973400" w:rsidP="00E916D5">
      <w:pPr>
        <w:pStyle w:val="Heading2"/>
        <w:rPr>
          <w:szCs w:val="28"/>
        </w:rPr>
      </w:pPr>
      <w:r w:rsidRPr="00A35FB7">
        <w:rPr>
          <w:szCs w:val="28"/>
        </w:rPr>
        <w:t xml:space="preserve">РІШЕННЯ  </w:t>
      </w:r>
    </w:p>
    <w:p w:rsidR="00973400" w:rsidRDefault="00973400" w:rsidP="00FC28E3">
      <w:pPr>
        <w:spacing w:after="0" w:line="240" w:lineRule="auto"/>
        <w:ind w:right="413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3400" w:rsidRPr="00CB03BC" w:rsidRDefault="00973400" w:rsidP="00CB03B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CB03BC">
        <w:rPr>
          <w:b/>
          <w:color w:val="000000"/>
          <w:sz w:val="28"/>
          <w:szCs w:val="28"/>
          <w:shd w:val="clear" w:color="auto" w:fill="FFFFFF"/>
        </w:rPr>
        <w:t xml:space="preserve">Про впорядкуваня 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03BC">
        <w:rPr>
          <w:b/>
          <w:color w:val="000000"/>
          <w:sz w:val="28"/>
          <w:szCs w:val="28"/>
          <w:shd w:val="clear" w:color="auto" w:fill="FFFFFF"/>
        </w:rPr>
        <w:t xml:space="preserve">встановлення </w:t>
      </w:r>
    </w:p>
    <w:p w:rsidR="00973400" w:rsidRPr="00CB03BC" w:rsidRDefault="00973400" w:rsidP="00CB03B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color w:val="000000"/>
          <w:sz w:val="28"/>
          <w:szCs w:val="28"/>
          <w:shd w:val="clear" w:color="auto" w:fill="FFFFFF"/>
        </w:rPr>
        <w:t>надбав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ки</w:t>
      </w:r>
      <w:r w:rsidRPr="00CB03BC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03BC">
        <w:rPr>
          <w:b/>
          <w:color w:val="000000"/>
          <w:sz w:val="28"/>
          <w:szCs w:val="28"/>
          <w:shd w:val="clear" w:color="auto" w:fill="FFFFFF"/>
        </w:rPr>
        <w:t>за престижність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CB03BC">
        <w:rPr>
          <w:b/>
          <w:color w:val="000000"/>
          <w:sz w:val="28"/>
          <w:szCs w:val="28"/>
          <w:shd w:val="clear" w:color="auto" w:fill="FFFFFF"/>
        </w:rPr>
        <w:t xml:space="preserve"> праці </w:t>
      </w:r>
    </w:p>
    <w:p w:rsidR="00973400" w:rsidRPr="00CB03BC" w:rsidRDefault="00973400" w:rsidP="00CB03B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CB03BC">
        <w:rPr>
          <w:b/>
          <w:color w:val="000000"/>
          <w:sz w:val="28"/>
          <w:szCs w:val="28"/>
          <w:shd w:val="clear" w:color="auto" w:fill="FFFFFF"/>
        </w:rPr>
        <w:t xml:space="preserve">педагогічним працівникам закладів </w:t>
      </w:r>
    </w:p>
    <w:p w:rsidR="00973400" w:rsidRPr="00CB03BC" w:rsidRDefault="00973400" w:rsidP="00CB03B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2F393E"/>
          <w:sz w:val="28"/>
          <w:szCs w:val="28"/>
          <w:lang w:val="uk-UA"/>
        </w:rPr>
      </w:pPr>
      <w:r w:rsidRPr="00CB03BC">
        <w:rPr>
          <w:b/>
          <w:color w:val="000000"/>
          <w:sz w:val="28"/>
          <w:szCs w:val="28"/>
          <w:shd w:val="clear" w:color="auto" w:fill="FFFFFF"/>
        </w:rPr>
        <w:t xml:space="preserve">освіти 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03BC">
        <w:rPr>
          <w:b/>
          <w:color w:val="000000"/>
          <w:sz w:val="28"/>
          <w:szCs w:val="28"/>
          <w:shd w:val="clear" w:color="auto" w:fill="FFFFFF"/>
          <w:lang w:val="uk-UA"/>
        </w:rPr>
        <w:t>Теплицької сільської ради</w:t>
      </w:r>
    </w:p>
    <w:p w:rsidR="00973400" w:rsidRPr="00CB03BC" w:rsidRDefault="00973400" w:rsidP="00CB03BC">
      <w:pPr>
        <w:spacing w:after="0" w:line="240" w:lineRule="auto"/>
        <w:ind w:right="4133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Арцизького   району       </w:t>
      </w:r>
      <w:r w:rsidRPr="00CB03BC">
        <w:rPr>
          <w:rFonts w:ascii="Times New Roman" w:hAnsi="Times New Roman"/>
          <w:b/>
          <w:sz w:val="28"/>
          <w:szCs w:val="28"/>
          <w:lang w:val="uk-UA"/>
        </w:rPr>
        <w:t xml:space="preserve">Одеської </w:t>
      </w:r>
    </w:p>
    <w:p w:rsidR="00973400" w:rsidRPr="00CB03BC" w:rsidRDefault="00973400" w:rsidP="00CB03BC">
      <w:pPr>
        <w:spacing w:after="0" w:line="240" w:lineRule="auto"/>
        <w:ind w:right="413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B03BC">
        <w:rPr>
          <w:rFonts w:ascii="Times New Roman" w:hAnsi="Times New Roman"/>
          <w:b/>
          <w:sz w:val="28"/>
          <w:szCs w:val="28"/>
          <w:lang w:val="uk-UA"/>
        </w:rPr>
        <w:t xml:space="preserve">області </w:t>
      </w:r>
    </w:p>
    <w:p w:rsidR="00973400" w:rsidRPr="00A35FB7" w:rsidRDefault="00973400" w:rsidP="0091725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7251">
        <w:rPr>
          <w:rFonts w:ascii="Times New Roman" w:hAnsi="Times New Roman"/>
          <w:sz w:val="28"/>
          <w:szCs w:val="28"/>
          <w:lang w:val="uk-UA"/>
        </w:rPr>
        <w:t xml:space="preserve">Керуючись Законом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val="uk-UA"/>
        </w:rPr>
        <w:t>Постановою</w:t>
      </w:r>
      <w:r w:rsidRPr="00CE3B6E">
        <w:rPr>
          <w:rFonts w:ascii="Times New Roman" w:hAnsi="Times New Roman"/>
          <w:sz w:val="28"/>
          <w:szCs w:val="28"/>
          <w:lang w:val="uk-UA"/>
        </w:rPr>
        <w:t xml:space="preserve"> Кабінету Міністрів України від 23.03.2011 № 373,</w:t>
      </w:r>
      <w:r w:rsidRPr="00CE3B6E">
        <w:rPr>
          <w:rFonts w:ascii="Arial" w:hAnsi="Arial" w:cs="Arial"/>
          <w:color w:val="2F393E"/>
          <w:sz w:val="28"/>
          <w:szCs w:val="28"/>
          <w:lang w:val="uk-UA"/>
        </w:rPr>
        <w:t xml:space="preserve"> </w:t>
      </w:r>
      <w:r w:rsidRPr="00CE3B6E">
        <w:rPr>
          <w:rFonts w:ascii="Times New Roman" w:hAnsi="Times New Roman"/>
          <w:sz w:val="28"/>
          <w:szCs w:val="28"/>
          <w:lang w:val="uk-UA"/>
        </w:rPr>
        <w:t xml:space="preserve">з урахуванням змін, внесених </w:t>
      </w:r>
      <w:r w:rsidRPr="00CE3B6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Постановою Кабінету Міністрів України від 11.01.2018 № 23 «Про внесення змін до деяких постанов Кабінету Міністрів України»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Pr="00C76E66">
        <w:rPr>
          <w:rFonts w:ascii="Times New Roman" w:hAnsi="Times New Roman"/>
          <w:color w:val="2F393E"/>
          <w:sz w:val="28"/>
          <w:szCs w:val="28"/>
          <w:lang w:val="uk-UA"/>
        </w:rPr>
        <w:t>частиною четвертою статті 77 Бюджетного кодексу України</w:t>
      </w:r>
      <w:r w:rsidRPr="00C76E66">
        <w:rPr>
          <w:rFonts w:ascii="Times New Roman" w:hAnsi="Times New Roman"/>
          <w:color w:val="2F393E"/>
          <w:sz w:val="28"/>
          <w:szCs w:val="28"/>
        </w:rPr>
        <w:t> </w:t>
      </w:r>
      <w:r>
        <w:rPr>
          <w:rFonts w:ascii="Times New Roman" w:hAnsi="Times New Roman"/>
          <w:color w:val="2F393E"/>
          <w:sz w:val="28"/>
          <w:szCs w:val="28"/>
          <w:lang w:val="uk-UA"/>
        </w:rPr>
        <w:t xml:space="preserve">та </w:t>
      </w:r>
      <w:r w:rsidRPr="00CE3B6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CE3B6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з</w:t>
      </w:r>
      <w:r w:rsidRPr="00917251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метою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впорядкування 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встановлення надбавки за престижність праці педагогічним працівникам закладів освіти Теплицької сільської ради</w:t>
      </w:r>
      <w:r w:rsidRPr="00462A4E">
        <w:rPr>
          <w:rFonts w:ascii="Times New Roman" w:hAnsi="Times New Roman"/>
          <w:sz w:val="28"/>
          <w:szCs w:val="28"/>
          <w:lang w:val="uk-UA"/>
        </w:rPr>
        <w:t>,</w:t>
      </w:r>
      <w:r w:rsidRPr="00A35FB7">
        <w:rPr>
          <w:rFonts w:ascii="Times New Roman" w:hAnsi="Times New Roman"/>
          <w:sz w:val="28"/>
          <w:szCs w:val="28"/>
          <w:lang w:val="uk-UA"/>
        </w:rPr>
        <w:t xml:space="preserve"> Теплицька  сільська рада</w:t>
      </w:r>
    </w:p>
    <w:p w:rsidR="00973400" w:rsidRPr="00A35FB7" w:rsidRDefault="00973400" w:rsidP="00A35FB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35FB7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973400" w:rsidRDefault="00973400" w:rsidP="008F0DE5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976CC5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Встановити 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надбав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ку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престижність праці педагогічним працівникам закладів освіти 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Теплицької сільської ради на 2021 рік в розмірі 20%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від посадового окладу 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з 01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червня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2021 року.</w:t>
      </w:r>
    </w:p>
    <w:p w:rsidR="00973400" w:rsidRPr="00462A4E" w:rsidRDefault="00973400" w:rsidP="008F0DE5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2.Перерахування надбавки </w:t>
      </w:r>
      <w:r w:rsidRPr="00E3102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за престижність праці педагогічним працівникам закладів освіти 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Теплицької сільської ради</w:t>
      </w:r>
      <w:r w:rsidRPr="00DC62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 розмірі 20%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від посадового окладу за період з 01 січня по 01 червня 2021 року здійснити з 01 серпня 2021 року, після закінчення відпускної компанії.</w:t>
      </w:r>
    </w:p>
    <w:p w:rsidR="00973400" w:rsidRPr="00462A4E" w:rsidRDefault="00973400" w:rsidP="008F0DE5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3</w:t>
      </w:r>
      <w:r w:rsidRPr="00462A4E">
        <w:rPr>
          <w:rFonts w:ascii="Times New Roman" w:hAnsi="Times New Roman"/>
          <w:sz w:val="28"/>
          <w:szCs w:val="28"/>
          <w:lang w:val="uk-UA"/>
        </w:rPr>
        <w:t xml:space="preserve">.Відділу освіти  Теплицької сільської ради, фінансовому відділу Теплицької сільської ради провести відповідні розрахунки з </w:t>
      </w:r>
      <w:r w:rsidRPr="00462A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педагогічним працівникам закладів освіти Теплицької сільської ради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 межах фонду освітньої субвенції та місцевого бюджету.</w:t>
      </w:r>
    </w:p>
    <w:p w:rsidR="00973400" w:rsidRPr="00462A4E" w:rsidRDefault="00973400" w:rsidP="00462A4E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Pr="00C70A60">
        <w:rPr>
          <w:sz w:val="28"/>
          <w:szCs w:val="28"/>
          <w:lang w:val="uk-UA"/>
        </w:rPr>
        <w:t xml:space="preserve"> </w:t>
      </w:r>
      <w:r w:rsidRPr="004419B9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sz w:val="28"/>
          <w:szCs w:val="28"/>
          <w:lang w:val="uk-UA"/>
        </w:rPr>
        <w:t>постійну комісію</w:t>
      </w:r>
      <w:r w:rsidRPr="00462A4E">
        <w:rPr>
          <w:sz w:val="28"/>
          <w:szCs w:val="28"/>
          <w:lang w:val="uk-UA"/>
        </w:rPr>
        <w:t xml:space="preserve"> з питань фінансів, планування місцевого бюджету, планування соціально-економічного розвитку, земельної реформи та охорони навколишнього середовища</w:t>
      </w:r>
      <w:r>
        <w:rPr>
          <w:sz w:val="28"/>
          <w:szCs w:val="28"/>
          <w:lang w:val="uk-UA"/>
        </w:rPr>
        <w:t>.</w:t>
      </w:r>
    </w:p>
    <w:p w:rsidR="00973400" w:rsidRPr="00A35FB7" w:rsidRDefault="00973400" w:rsidP="00C94669">
      <w:pPr>
        <w:pStyle w:val="Heading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Сільський  голова</w:t>
      </w:r>
      <w:r w:rsidRPr="00A35FB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Іван ЛЕОНТЬЄВ</w:t>
      </w:r>
    </w:p>
    <w:p w:rsidR="00973400" w:rsidRDefault="00973400" w:rsidP="007063A2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 липня 2021</w:t>
      </w:r>
      <w:r w:rsidRPr="00A35FB7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:rsidR="00973400" w:rsidRPr="00A35FB7" w:rsidRDefault="00973400" w:rsidP="007063A2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№ 243 </w:t>
      </w:r>
      <w:r w:rsidRPr="00A35FB7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35FB7">
        <w:rPr>
          <w:rFonts w:ascii="Times New Roman" w:hAnsi="Times New Roman"/>
          <w:sz w:val="28"/>
          <w:szCs w:val="28"/>
          <w:lang w:val="en-US"/>
        </w:rPr>
        <w:t>V</w:t>
      </w:r>
      <w:r w:rsidRPr="00A35FB7">
        <w:rPr>
          <w:rFonts w:ascii="Times New Roman" w:hAnsi="Times New Roman"/>
          <w:sz w:val="28"/>
          <w:szCs w:val="28"/>
          <w:lang w:val="uk-UA"/>
        </w:rPr>
        <w:t>І</w:t>
      </w:r>
      <w:r w:rsidRPr="00A35FB7">
        <w:rPr>
          <w:rFonts w:ascii="Times New Roman" w:hAnsi="Times New Roman"/>
          <w:sz w:val="28"/>
          <w:szCs w:val="28"/>
          <w:lang w:val="en-US"/>
        </w:rPr>
        <w:t>I</w:t>
      </w:r>
      <w:r w:rsidRPr="00A35FB7">
        <w:rPr>
          <w:rFonts w:ascii="Times New Roman" w:hAnsi="Times New Roman"/>
          <w:sz w:val="28"/>
          <w:szCs w:val="28"/>
          <w:lang w:val="uk-UA"/>
        </w:rPr>
        <w:t xml:space="preserve">І </w:t>
      </w:r>
    </w:p>
    <w:p w:rsidR="00973400" w:rsidRDefault="00973400" w:rsidP="004129EA">
      <w:pPr>
        <w:rPr>
          <w:rFonts w:ascii="Times New Roman" w:hAnsi="Times New Roman"/>
          <w:sz w:val="28"/>
          <w:szCs w:val="28"/>
          <w:lang w:val="uk-UA"/>
        </w:rPr>
      </w:pPr>
    </w:p>
    <w:p w:rsidR="00973400" w:rsidRDefault="00973400" w:rsidP="004129E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сільської  ради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Людмила КАРАТ</w:t>
      </w:r>
    </w:p>
    <w:p w:rsidR="00973400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973400" w:rsidRPr="00925A45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973400" w:rsidRPr="00925A45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973400" w:rsidRPr="00925A45" w:rsidTr="00814582">
        <w:tc>
          <w:tcPr>
            <w:tcW w:w="3888" w:type="dxa"/>
          </w:tcPr>
          <w:p w:rsidR="00973400" w:rsidRPr="00925A45" w:rsidRDefault="00973400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973400" w:rsidRPr="00925A45" w:rsidRDefault="00973400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973400" w:rsidRPr="00925A45" w:rsidTr="00814582">
        <w:tc>
          <w:tcPr>
            <w:tcW w:w="3888" w:type="dxa"/>
          </w:tcPr>
          <w:p w:rsidR="00973400" w:rsidRPr="00925A45" w:rsidRDefault="00973400" w:rsidP="008F0DE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 освіти</w:t>
            </w:r>
          </w:p>
        </w:tc>
        <w:tc>
          <w:tcPr>
            <w:tcW w:w="540" w:type="dxa"/>
          </w:tcPr>
          <w:p w:rsidR="00973400" w:rsidRPr="00925A45" w:rsidRDefault="00973400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973400" w:rsidRPr="00925A45" w:rsidTr="00814582">
        <w:tc>
          <w:tcPr>
            <w:tcW w:w="3888" w:type="dxa"/>
          </w:tcPr>
          <w:p w:rsidR="00973400" w:rsidRDefault="00973400" w:rsidP="008F0DE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973400" w:rsidRDefault="00973400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973400" w:rsidRPr="00925A45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973400" w:rsidRPr="00925A45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973400" w:rsidRPr="00925A45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973400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</w:p>
    <w:p w:rsidR="00973400" w:rsidRPr="00925A45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</w:t>
      </w: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________</w:t>
      </w:r>
    </w:p>
    <w:p w:rsidR="00973400" w:rsidRPr="00925A45" w:rsidRDefault="00973400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3</w:t>
      </w:r>
    </w:p>
    <w:p w:rsidR="00973400" w:rsidRPr="00A35FB7" w:rsidRDefault="00973400" w:rsidP="00421922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35FB7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</w:p>
    <w:sectPr w:rsidR="00973400" w:rsidRPr="00A35FB7" w:rsidSect="001C4725">
      <w:pgSz w:w="11906" w:h="16838"/>
      <w:pgMar w:top="89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1AF430F4"/>
    <w:multiLevelType w:val="hybridMultilevel"/>
    <w:tmpl w:val="BF92D3EC"/>
    <w:lvl w:ilvl="0" w:tplc="893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32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70A4D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63863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77643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446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64A6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8ECC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E5AD5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385993"/>
    <w:multiLevelType w:val="multilevel"/>
    <w:tmpl w:val="2D965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0"/>
  </w:num>
  <w:num w:numId="7">
    <w:abstractNumId w:val="21"/>
  </w:num>
  <w:num w:numId="8">
    <w:abstractNumId w:val="17"/>
  </w:num>
  <w:num w:numId="9">
    <w:abstractNumId w:val="8"/>
  </w:num>
  <w:num w:numId="10">
    <w:abstractNumId w:val="9"/>
  </w:num>
  <w:num w:numId="11">
    <w:abstractNumId w:val="12"/>
  </w:num>
  <w:num w:numId="12">
    <w:abstractNumId w:val="19"/>
  </w:num>
  <w:num w:numId="13">
    <w:abstractNumId w:val="23"/>
  </w:num>
  <w:num w:numId="14">
    <w:abstractNumId w:val="4"/>
  </w:num>
  <w:num w:numId="15">
    <w:abstractNumId w:val="6"/>
  </w:num>
  <w:num w:numId="16">
    <w:abstractNumId w:val="11"/>
  </w:num>
  <w:num w:numId="17">
    <w:abstractNumId w:val="20"/>
  </w:num>
  <w:num w:numId="18">
    <w:abstractNumId w:val="16"/>
  </w:num>
  <w:num w:numId="19">
    <w:abstractNumId w:val="24"/>
  </w:num>
  <w:num w:numId="20">
    <w:abstractNumId w:val="25"/>
  </w:num>
  <w:num w:numId="21">
    <w:abstractNumId w:val="15"/>
  </w:num>
  <w:num w:numId="22">
    <w:abstractNumId w:val="14"/>
  </w:num>
  <w:num w:numId="23">
    <w:abstractNumId w:val="0"/>
  </w:num>
  <w:num w:numId="24">
    <w:abstractNumId w:val="18"/>
  </w:num>
  <w:num w:numId="25">
    <w:abstractNumId w:val="3"/>
  </w:num>
  <w:num w:numId="26">
    <w:abstractNumId w:val="5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01641"/>
    <w:rsid w:val="0000320D"/>
    <w:rsid w:val="000042FD"/>
    <w:rsid w:val="00052F50"/>
    <w:rsid w:val="0006509B"/>
    <w:rsid w:val="00070966"/>
    <w:rsid w:val="000763C2"/>
    <w:rsid w:val="00076ECD"/>
    <w:rsid w:val="0009457B"/>
    <w:rsid w:val="000C1B08"/>
    <w:rsid w:val="000F3F59"/>
    <w:rsid w:val="00107C79"/>
    <w:rsid w:val="00140915"/>
    <w:rsid w:val="00151299"/>
    <w:rsid w:val="0015520A"/>
    <w:rsid w:val="001A1938"/>
    <w:rsid w:val="001C3ACB"/>
    <w:rsid w:val="001C4725"/>
    <w:rsid w:val="001F27D5"/>
    <w:rsid w:val="001F6365"/>
    <w:rsid w:val="00210E48"/>
    <w:rsid w:val="00216381"/>
    <w:rsid w:val="00216CD5"/>
    <w:rsid w:val="00242619"/>
    <w:rsid w:val="00250A94"/>
    <w:rsid w:val="00255B1B"/>
    <w:rsid w:val="0028555B"/>
    <w:rsid w:val="002909FA"/>
    <w:rsid w:val="00292EB2"/>
    <w:rsid w:val="002B5ECF"/>
    <w:rsid w:val="002B7B92"/>
    <w:rsid w:val="002C4FD2"/>
    <w:rsid w:val="002E014F"/>
    <w:rsid w:val="00316620"/>
    <w:rsid w:val="00317AB1"/>
    <w:rsid w:val="00331EC3"/>
    <w:rsid w:val="00333E09"/>
    <w:rsid w:val="0037180B"/>
    <w:rsid w:val="003A2253"/>
    <w:rsid w:val="003A2B25"/>
    <w:rsid w:val="003A5974"/>
    <w:rsid w:val="003B6B4E"/>
    <w:rsid w:val="003C1335"/>
    <w:rsid w:val="003D1472"/>
    <w:rsid w:val="003F3B2E"/>
    <w:rsid w:val="004129EA"/>
    <w:rsid w:val="00421922"/>
    <w:rsid w:val="00437019"/>
    <w:rsid w:val="004419B9"/>
    <w:rsid w:val="00462A4E"/>
    <w:rsid w:val="00473DBB"/>
    <w:rsid w:val="004758C8"/>
    <w:rsid w:val="0047724F"/>
    <w:rsid w:val="00477CFB"/>
    <w:rsid w:val="004845FC"/>
    <w:rsid w:val="004C5B8B"/>
    <w:rsid w:val="004C6B1A"/>
    <w:rsid w:val="004E3D2B"/>
    <w:rsid w:val="00505E82"/>
    <w:rsid w:val="0054743E"/>
    <w:rsid w:val="00586BB6"/>
    <w:rsid w:val="005A2865"/>
    <w:rsid w:val="005A527B"/>
    <w:rsid w:val="005B464E"/>
    <w:rsid w:val="005B64FF"/>
    <w:rsid w:val="005C7F36"/>
    <w:rsid w:val="005D02C7"/>
    <w:rsid w:val="005D2995"/>
    <w:rsid w:val="005E20A3"/>
    <w:rsid w:val="005E79D0"/>
    <w:rsid w:val="005F2EAD"/>
    <w:rsid w:val="005F3CC6"/>
    <w:rsid w:val="00606F3B"/>
    <w:rsid w:val="00610965"/>
    <w:rsid w:val="0066490D"/>
    <w:rsid w:val="00697F67"/>
    <w:rsid w:val="007063A2"/>
    <w:rsid w:val="00722D42"/>
    <w:rsid w:val="00725777"/>
    <w:rsid w:val="00767AFB"/>
    <w:rsid w:val="00793A57"/>
    <w:rsid w:val="00793CC4"/>
    <w:rsid w:val="007B0223"/>
    <w:rsid w:val="007B2756"/>
    <w:rsid w:val="007D00B5"/>
    <w:rsid w:val="007F6E55"/>
    <w:rsid w:val="00801602"/>
    <w:rsid w:val="00814582"/>
    <w:rsid w:val="00842D15"/>
    <w:rsid w:val="00843115"/>
    <w:rsid w:val="00852BA6"/>
    <w:rsid w:val="0088422F"/>
    <w:rsid w:val="008A664A"/>
    <w:rsid w:val="008C1039"/>
    <w:rsid w:val="008C5CC1"/>
    <w:rsid w:val="008C7221"/>
    <w:rsid w:val="008D1FEC"/>
    <w:rsid w:val="008E38EB"/>
    <w:rsid w:val="008F0DE5"/>
    <w:rsid w:val="00901F97"/>
    <w:rsid w:val="00903BC4"/>
    <w:rsid w:val="00906C3B"/>
    <w:rsid w:val="00917251"/>
    <w:rsid w:val="00925A45"/>
    <w:rsid w:val="00927CBD"/>
    <w:rsid w:val="009415A7"/>
    <w:rsid w:val="00951B2E"/>
    <w:rsid w:val="00973400"/>
    <w:rsid w:val="00976CC5"/>
    <w:rsid w:val="009A7B55"/>
    <w:rsid w:val="009B2FF0"/>
    <w:rsid w:val="009C63C9"/>
    <w:rsid w:val="009D27C5"/>
    <w:rsid w:val="009E55D0"/>
    <w:rsid w:val="009F39C7"/>
    <w:rsid w:val="00A13B13"/>
    <w:rsid w:val="00A207A7"/>
    <w:rsid w:val="00A35FB7"/>
    <w:rsid w:val="00A3694F"/>
    <w:rsid w:val="00A60D45"/>
    <w:rsid w:val="00A7458F"/>
    <w:rsid w:val="00A9584A"/>
    <w:rsid w:val="00A96C00"/>
    <w:rsid w:val="00AB4F53"/>
    <w:rsid w:val="00AC07BF"/>
    <w:rsid w:val="00AF0D74"/>
    <w:rsid w:val="00B01D59"/>
    <w:rsid w:val="00B134C4"/>
    <w:rsid w:val="00B54D31"/>
    <w:rsid w:val="00B5620C"/>
    <w:rsid w:val="00B711E2"/>
    <w:rsid w:val="00BC15A7"/>
    <w:rsid w:val="00BD20D8"/>
    <w:rsid w:val="00BE2784"/>
    <w:rsid w:val="00BF5FBE"/>
    <w:rsid w:val="00BF6A55"/>
    <w:rsid w:val="00C01AA8"/>
    <w:rsid w:val="00C24E19"/>
    <w:rsid w:val="00C3575B"/>
    <w:rsid w:val="00C415D0"/>
    <w:rsid w:val="00C4201B"/>
    <w:rsid w:val="00C70A60"/>
    <w:rsid w:val="00C746C6"/>
    <w:rsid w:val="00C76E66"/>
    <w:rsid w:val="00C85E52"/>
    <w:rsid w:val="00C94669"/>
    <w:rsid w:val="00CB03BC"/>
    <w:rsid w:val="00CB2ADF"/>
    <w:rsid w:val="00CB59A2"/>
    <w:rsid w:val="00CB784E"/>
    <w:rsid w:val="00CC600D"/>
    <w:rsid w:val="00CD0E2F"/>
    <w:rsid w:val="00CE3B6E"/>
    <w:rsid w:val="00CF60D1"/>
    <w:rsid w:val="00D02BF2"/>
    <w:rsid w:val="00D04784"/>
    <w:rsid w:val="00D505F2"/>
    <w:rsid w:val="00D62A96"/>
    <w:rsid w:val="00D70986"/>
    <w:rsid w:val="00D737C5"/>
    <w:rsid w:val="00D74BBD"/>
    <w:rsid w:val="00D81AE6"/>
    <w:rsid w:val="00D85084"/>
    <w:rsid w:val="00DA4F65"/>
    <w:rsid w:val="00DC2C3C"/>
    <w:rsid w:val="00DC6296"/>
    <w:rsid w:val="00DE3463"/>
    <w:rsid w:val="00DF5E4F"/>
    <w:rsid w:val="00E0335C"/>
    <w:rsid w:val="00E12B02"/>
    <w:rsid w:val="00E13692"/>
    <w:rsid w:val="00E31026"/>
    <w:rsid w:val="00E3466E"/>
    <w:rsid w:val="00E360C0"/>
    <w:rsid w:val="00E66376"/>
    <w:rsid w:val="00E916D5"/>
    <w:rsid w:val="00E92C6C"/>
    <w:rsid w:val="00EA45BA"/>
    <w:rsid w:val="00EC2804"/>
    <w:rsid w:val="00ED0CA3"/>
    <w:rsid w:val="00EE7DC8"/>
    <w:rsid w:val="00F044D3"/>
    <w:rsid w:val="00F06B30"/>
    <w:rsid w:val="00F16615"/>
    <w:rsid w:val="00F567CD"/>
    <w:rsid w:val="00F909F6"/>
    <w:rsid w:val="00F94408"/>
    <w:rsid w:val="00F97846"/>
    <w:rsid w:val="00FB0B93"/>
    <w:rsid w:val="00FC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134C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Caption">
    <w:name w:val="caption"/>
    <w:basedOn w:val="Normal"/>
    <w:next w:val="Normal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NoSpacing">
    <w:name w:val="No Spacing"/>
    <w:uiPriority w:val="99"/>
    <w:qFormat/>
    <w:rsid w:val="00421922"/>
    <w:rPr>
      <w:rFonts w:ascii="Times New Roman" w:hAnsi="Times New Roman"/>
      <w:sz w:val="20"/>
      <w:szCs w:val="20"/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922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DefaultParagraphFont"/>
    <w:uiPriority w:val="99"/>
    <w:rsid w:val="004129EA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NormalWeb">
    <w:name w:val="Normal (Web)"/>
    <w:basedOn w:val="Normal"/>
    <w:uiPriority w:val="99"/>
    <w:locked/>
    <w:rsid w:val="00CB03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2</Pages>
  <Words>333</Words>
  <Characters>1899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Людмила</cp:lastModifiedBy>
  <cp:revision>15</cp:revision>
  <cp:lastPrinted>2021-07-14T05:49:00Z</cp:lastPrinted>
  <dcterms:created xsi:type="dcterms:W3CDTF">2021-05-27T15:27:00Z</dcterms:created>
  <dcterms:modified xsi:type="dcterms:W3CDTF">2021-07-15T12:23:00Z</dcterms:modified>
</cp:coreProperties>
</file>